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288C3" w14:textId="77777777" w:rsidR="000C1390" w:rsidRPr="000C1390" w:rsidRDefault="000C1390" w:rsidP="000C1390">
      <w:pPr>
        <w:shd w:val="clear" w:color="auto" w:fill="000000"/>
        <w:spacing w:before="225" w:after="225" w:line="240" w:lineRule="auto"/>
        <w:jc w:val="center"/>
        <w:textAlignment w:val="center"/>
        <w:outlineLvl w:val="1"/>
        <w:rPr>
          <w:rFonts w:ascii="Times New Roman" w:eastAsia="Times New Roman" w:hAnsi="Times New Roman" w:cs="Times New Roman"/>
          <w:b/>
          <w:bCs/>
          <w:color w:val="FFFFFF"/>
          <w:sz w:val="120"/>
          <w:szCs w:val="120"/>
        </w:rPr>
      </w:pPr>
      <w:r w:rsidRPr="000C1390">
        <w:rPr>
          <w:rFonts w:ascii="Times New Roman" w:eastAsia="Times New Roman" w:hAnsi="Times New Roman" w:cs="Times New Roman"/>
          <w:b/>
          <w:bCs/>
          <w:color w:val="FFFFFF"/>
          <w:sz w:val="72"/>
          <w:szCs w:val="72"/>
        </w:rPr>
        <w:t>Blog: Virtual church of Christ Evangelism </w:t>
      </w:r>
    </w:p>
    <w:tbl>
      <w:tblPr>
        <w:tblW w:w="10814" w:type="dxa"/>
        <w:tblLayout w:type="fixed"/>
        <w:tblCellMar>
          <w:top w:w="15" w:type="dxa"/>
          <w:left w:w="15" w:type="dxa"/>
          <w:bottom w:w="15" w:type="dxa"/>
          <w:right w:w="15" w:type="dxa"/>
        </w:tblCellMar>
        <w:tblLook w:val="04A0" w:firstRow="1" w:lastRow="0" w:firstColumn="1" w:lastColumn="0" w:noHBand="0" w:noVBand="1"/>
      </w:tblPr>
      <w:tblGrid>
        <w:gridCol w:w="9999"/>
        <w:gridCol w:w="815"/>
      </w:tblGrid>
      <w:tr w:rsidR="00B70375" w:rsidRPr="000C1390" w14:paraId="7A297EA1" w14:textId="77777777" w:rsidTr="00D14516">
        <w:trPr>
          <w:trHeight w:val="6995"/>
        </w:trPr>
        <w:tc>
          <w:tcPr>
            <w:tcW w:w="9999" w:type="dxa"/>
          </w:tcPr>
          <w:p w14:paraId="26E86047" w14:textId="3BC24E46" w:rsidR="00D14516" w:rsidRPr="00D14516" w:rsidRDefault="00B70375" w:rsidP="00B70375">
            <w:pPr>
              <w:spacing w:after="450" w:line="240" w:lineRule="auto"/>
              <w:outlineLvl w:val="1"/>
              <w:rPr>
                <w:rFonts w:ascii="Times New Roman" w:eastAsia="Times New Roman" w:hAnsi="Times New Roman" w:cs="Times New Roman"/>
                <w:b/>
                <w:bCs/>
                <w:color w:val="8D2424"/>
                <w:sz w:val="40"/>
                <w:szCs w:val="40"/>
              </w:rPr>
            </w:pPr>
            <w:r w:rsidRPr="00D14516">
              <w:rPr>
                <w:rFonts w:ascii="Times New Roman" w:eastAsia="Times New Roman" w:hAnsi="Times New Roman" w:cs="Times New Roman"/>
                <w:b/>
                <w:bCs/>
                <w:color w:val="8D2424"/>
                <w:sz w:val="40"/>
                <w:szCs w:val="40"/>
              </w:rPr>
              <w:t>Effective methods of online evangelism work</w:t>
            </w:r>
          </w:p>
          <w:p w14:paraId="6BCE91DA" w14:textId="7A896632" w:rsidR="00B70375" w:rsidRPr="00D14516" w:rsidRDefault="00B70375" w:rsidP="00B70375">
            <w:pPr>
              <w:spacing w:after="0" w:line="240" w:lineRule="auto"/>
              <w:rPr>
                <w:rFonts w:ascii="Times New Roman" w:eastAsia="Times New Roman" w:hAnsi="Times New Roman" w:cs="Times New Roman"/>
                <w:b/>
                <w:bCs/>
                <w:color w:val="5040AE"/>
                <w:sz w:val="28"/>
                <w:szCs w:val="28"/>
              </w:rPr>
            </w:pPr>
            <w:r w:rsidRPr="00D14516">
              <w:rPr>
                <w:rFonts w:ascii="Times New Roman" w:eastAsia="Times New Roman" w:hAnsi="Times New Roman" w:cs="Times New Roman"/>
                <w:b/>
                <w:bCs/>
                <w:color w:val="5040AE"/>
                <w:sz w:val="28"/>
                <w:szCs w:val="28"/>
              </w:rPr>
              <w:t>When I say virtual evangelism, I'm referring to effective online outreach methods.  This church of Christ material below will detail successful venues that work.</w:t>
            </w:r>
            <w:r w:rsidR="00D14516">
              <w:rPr>
                <w:rFonts w:ascii="Times New Roman" w:eastAsia="Times New Roman" w:hAnsi="Times New Roman" w:cs="Times New Roman"/>
                <w:color w:val="5040AE"/>
                <w:sz w:val="28"/>
                <w:szCs w:val="28"/>
              </w:rPr>
              <w:t xml:space="preserve">  </w:t>
            </w:r>
            <w:r w:rsidRPr="00D14516">
              <w:rPr>
                <w:rFonts w:ascii="Times New Roman" w:eastAsia="Times New Roman" w:hAnsi="Times New Roman" w:cs="Times New Roman"/>
                <w:b/>
                <w:bCs/>
                <w:color w:val="5040AE"/>
                <w:sz w:val="28"/>
                <w:szCs w:val="28"/>
              </w:rPr>
              <w:t>The below article on evangelism will share...</w:t>
            </w:r>
          </w:p>
          <w:p w14:paraId="5F463E97" w14:textId="77777777" w:rsidR="00D14516" w:rsidRPr="000C1390" w:rsidRDefault="00D14516" w:rsidP="00B70375">
            <w:pPr>
              <w:spacing w:after="0" w:line="240" w:lineRule="auto"/>
              <w:rPr>
                <w:rFonts w:ascii="Times New Roman" w:eastAsia="Times New Roman" w:hAnsi="Times New Roman" w:cs="Times New Roman"/>
                <w:sz w:val="24"/>
                <w:szCs w:val="24"/>
              </w:rPr>
            </w:pPr>
          </w:p>
          <w:p w14:paraId="3B2D6B81" w14:textId="0DDCD51D" w:rsidR="00D14516" w:rsidRPr="00D14516" w:rsidRDefault="00B70375" w:rsidP="00D14516">
            <w:pPr>
              <w:numPr>
                <w:ilvl w:val="0"/>
                <w:numId w:val="1"/>
              </w:numPr>
              <w:spacing w:before="100" w:beforeAutospacing="1" w:after="100" w:afterAutospacing="1" w:line="240" w:lineRule="auto"/>
              <w:rPr>
                <w:rFonts w:ascii="Times New Roman" w:eastAsia="Times New Roman" w:hAnsi="Times New Roman" w:cs="Times New Roman"/>
                <w:sz w:val="44"/>
                <w:szCs w:val="44"/>
              </w:rPr>
            </w:pPr>
            <w:r w:rsidRPr="00D14516">
              <w:rPr>
                <w:rFonts w:ascii="Times New Roman" w:eastAsia="Times New Roman" w:hAnsi="Times New Roman" w:cs="Times New Roman"/>
                <w:b/>
                <w:bCs/>
                <w:color w:val="8D2424"/>
                <w:sz w:val="44"/>
                <w:szCs w:val="44"/>
              </w:rPr>
              <w:t>Some of the best ways to reach people online.</w:t>
            </w:r>
          </w:p>
          <w:p w14:paraId="06208C2A" w14:textId="4A035BC7" w:rsidR="00646745" w:rsidRPr="00646745" w:rsidRDefault="00B70375" w:rsidP="00646745">
            <w:pPr>
              <w:numPr>
                <w:ilvl w:val="0"/>
                <w:numId w:val="1"/>
              </w:numPr>
              <w:spacing w:before="100" w:beforeAutospacing="1" w:after="100" w:afterAutospacing="1" w:line="240" w:lineRule="auto"/>
              <w:rPr>
                <w:rFonts w:ascii="Times New Roman" w:eastAsia="Times New Roman" w:hAnsi="Times New Roman" w:cs="Times New Roman"/>
                <w:sz w:val="44"/>
                <w:szCs w:val="44"/>
              </w:rPr>
            </w:pPr>
            <w:r w:rsidRPr="00D14516">
              <w:rPr>
                <w:rFonts w:ascii="Times New Roman" w:eastAsia="Times New Roman" w:hAnsi="Times New Roman" w:cs="Times New Roman"/>
                <w:b/>
                <w:bCs/>
                <w:color w:val="248D6C"/>
                <w:sz w:val="44"/>
                <w:szCs w:val="44"/>
              </w:rPr>
              <w:t>Online Bible courses and accumulating contacts and Bible studies (online and offline in your area).</w:t>
            </w:r>
          </w:p>
          <w:p w14:paraId="7C927A0A" w14:textId="5E0326F5" w:rsidR="00B70375" w:rsidRPr="00D14516" w:rsidRDefault="00B70375" w:rsidP="00D14516">
            <w:pPr>
              <w:numPr>
                <w:ilvl w:val="0"/>
                <w:numId w:val="1"/>
              </w:numPr>
              <w:spacing w:before="100" w:beforeAutospacing="1" w:after="100" w:afterAutospacing="1" w:line="240" w:lineRule="auto"/>
              <w:rPr>
                <w:rFonts w:ascii="Times New Roman" w:eastAsia="Times New Roman" w:hAnsi="Times New Roman" w:cs="Times New Roman"/>
                <w:sz w:val="44"/>
                <w:szCs w:val="44"/>
              </w:rPr>
            </w:pPr>
            <w:r w:rsidRPr="00D14516">
              <w:rPr>
                <w:rFonts w:ascii="Times New Roman" w:eastAsia="Times New Roman" w:hAnsi="Times New Roman" w:cs="Times New Roman"/>
                <w:b/>
                <w:bCs/>
                <w:color w:val="A88D2E"/>
                <w:sz w:val="44"/>
                <w:szCs w:val="44"/>
              </w:rPr>
              <w:t>Online "street evangelism" idea and methods of implementation. </w:t>
            </w:r>
            <w:r w:rsidRPr="00D14516">
              <w:rPr>
                <w:rFonts w:ascii="Times New Roman" w:eastAsia="Times New Roman" w:hAnsi="Times New Roman" w:cs="Times New Roman"/>
                <w:sz w:val="44"/>
                <w:szCs w:val="44"/>
              </w:rPr>
              <w:t>​</w:t>
            </w:r>
          </w:p>
        </w:tc>
        <w:tc>
          <w:tcPr>
            <w:tcW w:w="815" w:type="dxa"/>
            <w:tcMar>
              <w:top w:w="0" w:type="dxa"/>
              <w:left w:w="225" w:type="dxa"/>
              <w:bottom w:w="0" w:type="dxa"/>
              <w:right w:w="225" w:type="dxa"/>
            </w:tcMar>
            <w:hideMark/>
          </w:tcPr>
          <w:p w14:paraId="657568EB" w14:textId="22BE60C0" w:rsidR="00B70375" w:rsidRPr="000C1390" w:rsidRDefault="00B70375" w:rsidP="00B70375">
            <w:pPr>
              <w:spacing w:after="0" w:line="240" w:lineRule="auto"/>
              <w:rPr>
                <w:rFonts w:ascii="Times New Roman" w:eastAsia="Times New Roman" w:hAnsi="Times New Roman" w:cs="Times New Roman"/>
                <w:sz w:val="24"/>
                <w:szCs w:val="24"/>
              </w:rPr>
            </w:pPr>
          </w:p>
        </w:tc>
      </w:tr>
    </w:tbl>
    <w:p w14:paraId="01C94092" w14:textId="08DA1820" w:rsid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9555C2"/>
          <w:sz w:val="36"/>
          <w:szCs w:val="36"/>
        </w:rPr>
      </w:pPr>
    </w:p>
    <w:p w14:paraId="31DC2891" w14:textId="660D0B34"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9555C2"/>
          <w:sz w:val="36"/>
          <w:szCs w:val="36"/>
        </w:rPr>
      </w:pPr>
    </w:p>
    <w:p w14:paraId="1D73C380" w14:textId="7D1FD7C5"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9555C2"/>
          <w:sz w:val="36"/>
          <w:szCs w:val="36"/>
        </w:rPr>
      </w:pPr>
    </w:p>
    <w:p w14:paraId="49A58B57" w14:textId="6EDF5C4C"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9555C2"/>
          <w:sz w:val="36"/>
          <w:szCs w:val="36"/>
        </w:rPr>
      </w:pPr>
    </w:p>
    <w:p w14:paraId="09E4CBB2" w14:textId="29671759"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9555C2"/>
          <w:sz w:val="36"/>
          <w:szCs w:val="36"/>
        </w:rPr>
      </w:pPr>
    </w:p>
    <w:p w14:paraId="72F78732"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9555C2"/>
          <w:sz w:val="36"/>
          <w:szCs w:val="36"/>
        </w:rPr>
      </w:pPr>
    </w:p>
    <w:p w14:paraId="24EBD8E8" w14:textId="315AC1CA"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9555C2"/>
          <w:sz w:val="36"/>
          <w:szCs w:val="36"/>
        </w:rPr>
        <w:t>Powerful ways of generating contacts and studies!!</w:t>
      </w:r>
    </w:p>
    <w:p w14:paraId="06ECFDD9"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6060E928">
          <v:rect id="_x0000_i1025" style="width:840pt;height:.75pt" o:hrpct="0" o:hralign="center" o:hrstd="t" o:hr="t" fillcolor="#a0a0a0" stroked="f"/>
        </w:pict>
      </w:r>
    </w:p>
    <w:p w14:paraId="4CD31ED6"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00DD8F5B">
          <v:rect id="_x0000_i1026" style="width:840pt;height:.75pt" o:hrpct="0" o:hralign="center" o:hrstd="t" o:hr="t" fillcolor="#a0a0a0" stroked="f"/>
        </w:pict>
      </w:r>
    </w:p>
    <w:p w14:paraId="5A52C9A3" w14:textId="77777777"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2424"/>
          <w:sz w:val="36"/>
          <w:szCs w:val="36"/>
        </w:rPr>
        <w:t>1. ​​Some of the best ways to reach people online</w:t>
      </w:r>
    </w:p>
    <w:p w14:paraId="350E6083"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4ED15825">
          <v:rect id="_x0000_i1027" style="width:840pt;height:.75pt" o:hrpct="0" o:hralign="center" o:hrstd="t" o:hr="t" fillcolor="#a0a0a0" stroked="f"/>
        </w:pict>
      </w:r>
    </w:p>
    <w:p w14:paraId="03994375" w14:textId="77777777"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000000"/>
          <w:sz w:val="36"/>
          <w:szCs w:val="36"/>
        </w:rPr>
        <w:t>​</w:t>
      </w:r>
      <w:r w:rsidRPr="000C1390">
        <w:rPr>
          <w:rFonts w:ascii="Times New Roman" w:eastAsia="Times New Roman" w:hAnsi="Times New Roman" w:cs="Times New Roman"/>
          <w:b/>
          <w:bCs/>
          <w:color w:val="8D2424"/>
          <w:sz w:val="48"/>
          <w:szCs w:val="48"/>
        </w:rPr>
        <w:t>Advertising online...</w:t>
      </w:r>
    </w:p>
    <w:p w14:paraId="29BD8605" w14:textId="67855D4C"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i/>
          <w:iCs/>
          <w:color w:val="8D2424"/>
          <w:sz w:val="36"/>
          <w:szCs w:val="36"/>
        </w:rPr>
        <w:t>Facebook ideas that work.</w:t>
      </w:r>
    </w:p>
    <w:p w14:paraId="66CB2F3A" w14:textId="1037FCAF"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2424"/>
          <w:sz w:val="24"/>
          <w:szCs w:val="24"/>
        </w:rPr>
        <w:t xml:space="preserve">I'd like to encourage my FB Christian workers online and offline to consider FB advertising. It is cheaper than Google advertising.  I'll show pictures of both online ad groups, for you to get an idea of their reach and cost.   And you get more impressions/online views. I am not rich. But if you are willing to cut a few things out of your budget you can have a 25 dollar ad each month. It will reach 1,000's. It will get clicks. Just make sure the ad is geared to website clicks and not FB comments. You don't want to pay for atheists, </w:t>
      </w:r>
      <w:proofErr w:type="spellStart"/>
      <w:r w:rsidRPr="000C1390">
        <w:rPr>
          <w:rFonts w:ascii="Times New Roman" w:eastAsia="Times New Roman" w:hAnsi="Times New Roman" w:cs="Times New Roman"/>
          <w:b/>
          <w:bCs/>
          <w:color w:val="8D2424"/>
          <w:sz w:val="24"/>
          <w:szCs w:val="24"/>
        </w:rPr>
        <w:t>etc</w:t>
      </w:r>
      <w:proofErr w:type="spellEnd"/>
      <w:r w:rsidRPr="000C1390">
        <w:rPr>
          <w:rFonts w:ascii="Times New Roman" w:eastAsia="Times New Roman" w:hAnsi="Times New Roman" w:cs="Times New Roman"/>
          <w:b/>
          <w:bCs/>
          <w:color w:val="8D2424"/>
          <w:sz w:val="24"/>
          <w:szCs w:val="24"/>
        </w:rPr>
        <w:t xml:space="preserve"> to troll your Christian ads...with comments. That's counterproductive.  Also, if the ad is not geared to website clicks, but for comments, </w:t>
      </w:r>
      <w:proofErr w:type="spellStart"/>
      <w:r w:rsidRPr="000C1390">
        <w:rPr>
          <w:rFonts w:ascii="Times New Roman" w:eastAsia="Times New Roman" w:hAnsi="Times New Roman" w:cs="Times New Roman"/>
          <w:b/>
          <w:bCs/>
          <w:color w:val="8D2424"/>
          <w:sz w:val="24"/>
          <w:szCs w:val="24"/>
        </w:rPr>
        <w:t>etc</w:t>
      </w:r>
      <w:proofErr w:type="spellEnd"/>
      <w:r w:rsidRPr="000C1390">
        <w:rPr>
          <w:rFonts w:ascii="Times New Roman" w:eastAsia="Times New Roman" w:hAnsi="Times New Roman" w:cs="Times New Roman"/>
          <w:b/>
          <w:bCs/>
          <w:color w:val="8D2424"/>
          <w:sz w:val="24"/>
          <w:szCs w:val="24"/>
        </w:rPr>
        <w:t>, you will get less website clicks.</w:t>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b/>
          <w:bCs/>
          <w:color w:val="8D2424"/>
          <w:sz w:val="24"/>
          <w:szCs w:val="24"/>
        </w:rPr>
        <w:t xml:space="preserve">As a heads up....you may still get some comments, even if the ad is geared for website visits.  If someone does comment you can hide the comment, delete </w:t>
      </w:r>
      <w:proofErr w:type="gramStart"/>
      <w:r w:rsidRPr="000C1390">
        <w:rPr>
          <w:rFonts w:ascii="Times New Roman" w:eastAsia="Times New Roman" w:hAnsi="Times New Roman" w:cs="Times New Roman"/>
          <w:b/>
          <w:bCs/>
          <w:color w:val="8D2424"/>
          <w:sz w:val="24"/>
          <w:szCs w:val="24"/>
        </w:rPr>
        <w:t>it</w:t>
      </w:r>
      <w:proofErr w:type="gramEnd"/>
      <w:r w:rsidRPr="000C1390">
        <w:rPr>
          <w:rFonts w:ascii="Times New Roman" w:eastAsia="Times New Roman" w:hAnsi="Times New Roman" w:cs="Times New Roman"/>
          <w:b/>
          <w:bCs/>
          <w:color w:val="8D2424"/>
          <w:sz w:val="24"/>
          <w:szCs w:val="24"/>
        </w:rPr>
        <w:t xml:space="preserve"> and block the person from your ad.  Below is </w:t>
      </w:r>
      <w:proofErr w:type="gramStart"/>
      <w:r w:rsidRPr="000C1390">
        <w:rPr>
          <w:rFonts w:ascii="Times New Roman" w:eastAsia="Times New Roman" w:hAnsi="Times New Roman" w:cs="Times New Roman"/>
          <w:b/>
          <w:bCs/>
          <w:color w:val="8D2424"/>
          <w:sz w:val="24"/>
          <w:szCs w:val="24"/>
        </w:rPr>
        <w:t>a</w:t>
      </w:r>
      <w:proofErr w:type="gramEnd"/>
      <w:r w:rsidRPr="000C1390">
        <w:rPr>
          <w:rFonts w:ascii="Times New Roman" w:eastAsia="Times New Roman" w:hAnsi="Times New Roman" w:cs="Times New Roman"/>
          <w:b/>
          <w:bCs/>
          <w:color w:val="8D2424"/>
          <w:sz w:val="24"/>
          <w:szCs w:val="24"/>
        </w:rPr>
        <w:t xml:space="preserve"> online Facebook platform I made to promote ads.  </w:t>
      </w:r>
      <w:hyperlink r:id="rId5" w:tgtFrame="_blank" w:history="1">
        <w:r w:rsidRPr="000C1390">
          <w:rPr>
            <w:rFonts w:ascii="Times New Roman" w:eastAsia="Times New Roman" w:hAnsi="Times New Roman" w:cs="Times New Roman"/>
            <w:b/>
            <w:bCs/>
            <w:color w:val="0000FF"/>
            <w:sz w:val="24"/>
            <w:szCs w:val="24"/>
            <w:u w:val="single"/>
          </w:rPr>
          <w:t>https://www.facebook.com/Church-News-and-Meetings-1105119306174129/</w:t>
        </w:r>
      </w:hyperlink>
      <w:r w:rsidRPr="000C1390">
        <w:rPr>
          <w:rFonts w:ascii="Times New Roman" w:eastAsia="Times New Roman" w:hAnsi="Times New Roman" w:cs="Times New Roman"/>
          <w:color w:val="5040AE"/>
          <w:sz w:val="24"/>
          <w:szCs w:val="24"/>
        </w:rPr>
        <w:t>. </w:t>
      </w:r>
      <w:r w:rsidRPr="000C1390">
        <w:rPr>
          <w:rFonts w:ascii="Times New Roman" w:eastAsia="Times New Roman" w:hAnsi="Times New Roman" w:cs="Times New Roman"/>
          <w:color w:val="000000"/>
          <w:sz w:val="24"/>
          <w:szCs w:val="24"/>
        </w:rPr>
        <w:t> </w:t>
      </w:r>
      <w:r w:rsidRPr="000C1390">
        <w:rPr>
          <w:rFonts w:ascii="Times New Roman" w:eastAsia="Times New Roman" w:hAnsi="Times New Roman" w:cs="Times New Roman"/>
          <w:b/>
          <w:bCs/>
          <w:color w:val="8D2424"/>
          <w:sz w:val="24"/>
          <w:szCs w:val="24"/>
        </w:rPr>
        <w:t>If you don't have a FB platform, (Facebook fan page/Facebook group, this is important to set up before running ads).</w:t>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b/>
          <w:bCs/>
          <w:color w:val="8D2424"/>
          <w:sz w:val="24"/>
          <w:szCs w:val="24"/>
        </w:rPr>
        <w:t>For 25 dollars I tend to get around 20-200 clicks to my website.  For 25 dollars to reach 1,000's and get even just 50 people visiting/clicking on my site is a win.  That means they are interested and actively checking out what I am offering. </w:t>
      </w:r>
      <w:r w:rsidRPr="000C1390">
        <w:rPr>
          <w:rFonts w:ascii="Times New Roman" w:eastAsia="Times New Roman" w:hAnsi="Times New Roman" w:cs="Times New Roman"/>
          <w:b/>
          <w:bCs/>
          <w:color w:val="8D2424"/>
          <w:sz w:val="24"/>
          <w:szCs w:val="24"/>
        </w:rPr>
        <w:br/>
      </w:r>
      <w:r w:rsidRPr="000C1390">
        <w:rPr>
          <w:rFonts w:ascii="Times New Roman" w:eastAsia="Times New Roman" w:hAnsi="Times New Roman" w:cs="Times New Roman"/>
          <w:b/>
          <w:bCs/>
          <w:color w:val="8D2424"/>
          <w:sz w:val="24"/>
          <w:szCs w:val="24"/>
        </w:rPr>
        <w:br/>
        <w:t>​Please note: If an ad does not perform well you can delete it and start again.  Once you find an ad that gets good traction, you can reuse that ad again and again. </w:t>
      </w:r>
      <w:r w:rsidRPr="000C1390">
        <w:rPr>
          <w:rFonts w:ascii="Times New Roman" w:eastAsia="Times New Roman" w:hAnsi="Times New Roman" w:cs="Times New Roman"/>
          <w:b/>
          <w:bCs/>
          <w:color w:val="8D2424"/>
          <w:sz w:val="24"/>
          <w:szCs w:val="24"/>
        </w:rPr>
        <w:br/>
      </w:r>
      <w:r w:rsidRPr="000C1390">
        <w:rPr>
          <w:rFonts w:ascii="Times New Roman" w:eastAsia="Times New Roman" w:hAnsi="Times New Roman" w:cs="Times New Roman"/>
          <w:b/>
          <w:bCs/>
          <w:color w:val="8D2424"/>
          <w:sz w:val="24"/>
          <w:szCs w:val="24"/>
        </w:rPr>
        <w:br/>
      </w:r>
      <w:r w:rsidRPr="000C1390">
        <w:rPr>
          <w:rFonts w:ascii="Times New Roman" w:eastAsia="Times New Roman" w:hAnsi="Times New Roman" w:cs="Times New Roman"/>
          <w:b/>
          <w:bCs/>
          <w:color w:val="8D2424"/>
          <w:sz w:val="24"/>
          <w:szCs w:val="24"/>
        </w:rPr>
        <w:lastRenderedPageBreak/>
        <w:t xml:space="preserve">Facebook ads is effective in outreach, for through this venue you can invite people to visit your church site, or your salvation page, or promote </w:t>
      </w:r>
      <w:proofErr w:type="gramStart"/>
      <w:r w:rsidRPr="000C1390">
        <w:rPr>
          <w:rFonts w:ascii="Times New Roman" w:eastAsia="Times New Roman" w:hAnsi="Times New Roman" w:cs="Times New Roman"/>
          <w:b/>
          <w:bCs/>
          <w:color w:val="8D2424"/>
          <w:sz w:val="24"/>
          <w:szCs w:val="24"/>
        </w:rPr>
        <w:t>a</w:t>
      </w:r>
      <w:proofErr w:type="gramEnd"/>
      <w:r w:rsidRPr="000C1390">
        <w:rPr>
          <w:rFonts w:ascii="Times New Roman" w:eastAsia="Times New Roman" w:hAnsi="Times New Roman" w:cs="Times New Roman"/>
          <w:b/>
          <w:bCs/>
          <w:color w:val="8D2424"/>
          <w:sz w:val="24"/>
          <w:szCs w:val="24"/>
        </w:rPr>
        <w:t xml:space="preserve"> evangelism course, radio program, etc.  Those who click on your website will be doing so out of interest, by making a (warm/inviting) ad on Facebook you can steer people to your</w:t>
      </w:r>
      <w:r w:rsidRPr="000C1390">
        <w:rPr>
          <w:rFonts w:ascii="Times New Roman" w:eastAsia="Times New Roman" w:hAnsi="Times New Roman" w:cs="Times New Roman"/>
          <w:b/>
          <w:bCs/>
          <w:color w:val="676767"/>
          <w:sz w:val="24"/>
          <w:szCs w:val="24"/>
        </w:rPr>
        <w:t> </w:t>
      </w:r>
      <w:r w:rsidRPr="000C1390">
        <w:rPr>
          <w:rFonts w:ascii="Times New Roman" w:eastAsia="Times New Roman" w:hAnsi="Times New Roman" w:cs="Times New Roman"/>
          <w:b/>
          <w:bCs/>
          <w:color w:val="8D2424"/>
          <w:sz w:val="24"/>
          <w:szCs w:val="24"/>
        </w:rPr>
        <w:t>content and to the goals your content represents.  If you want to get people to visit your church, if you get enough clicks to your "church invite ad" you will get visits.  The law of averages says it's about numbers and with ads, you'll reach 1,000's.  Even with spending as I do 25 dollars, you'll reach 1,000's.   For those reached, for the cost I spent, I again tend to get around 50-200 clicks.  Interesting facts:</w:t>
      </w:r>
      <w:r w:rsidRPr="000C1390">
        <w:rPr>
          <w:rFonts w:ascii="Times New Roman" w:eastAsia="Times New Roman" w:hAnsi="Times New Roman" w:cs="Times New Roman"/>
          <w:color w:val="8D2424"/>
          <w:sz w:val="24"/>
          <w:szCs w:val="24"/>
        </w:rPr>
        <w:t> </w:t>
      </w:r>
      <w:r w:rsidRPr="000C1390">
        <w:rPr>
          <w:rFonts w:ascii="Times New Roman" w:eastAsia="Times New Roman" w:hAnsi="Times New Roman" w:cs="Times New Roman"/>
          <w:b/>
          <w:bCs/>
          <w:color w:val="8D2424"/>
          <w:sz w:val="24"/>
          <w:szCs w:val="24"/>
        </w:rPr>
        <w:t>when you run ads for 1 day, it is less successful on Facebook then if you do the (FB recommended) 4 days. I tend to get around 10 clicks for a good 10 dollar ad if I run it one day but can get up to 150-200 clicks to for the same amount if I run it for 4 days.</w:t>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b/>
          <w:bCs/>
          <w:color w:val="8D2424"/>
          <w:sz w:val="24"/>
          <w:szCs w:val="24"/>
        </w:rPr>
        <w:t>One of the best ways to run ads (on Facebook) on your group forum is through targeting members in your group. This method not only targets them but their friends on Facebook. Most saints tend to have COC friends, so this is a great way to draw even more people from the faith, if that is what your aiming to do. Give that a try to see if you like doing that format. Facebook ads gives a wide range of ways of reaching people. Experiment, see what works best for you. :) </w:t>
      </w:r>
    </w:p>
    <w:p w14:paraId="1BDFB3DE"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502F6539">
          <v:rect id="_x0000_i1028" style="width:840pt;height:.75pt" o:hrpct="0" o:hralign="center" o:hrstd="t" o:hr="t" fillcolor="#a0a0a0" stroked="f"/>
        </w:pict>
      </w:r>
    </w:p>
    <w:p w14:paraId="7003FF6C" w14:textId="77777777" w:rsidR="000C1390" w:rsidRPr="000C1390" w:rsidRDefault="000C1390" w:rsidP="000C1390">
      <w:pPr>
        <w:shd w:val="clear" w:color="auto" w:fill="FFFFFF"/>
        <w:spacing w:after="0" w:line="240" w:lineRule="auto"/>
        <w:jc w:val="center"/>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drawing>
          <wp:inline distT="0" distB="0" distL="0" distR="0" wp14:anchorId="636F8E22" wp14:editId="351DB8F6">
            <wp:extent cx="6225485" cy="4146550"/>
            <wp:effectExtent l="0" t="0" r="4445" b="635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5973" cy="4153536"/>
                    </a:xfrm>
                    <a:prstGeom prst="rect">
                      <a:avLst/>
                    </a:prstGeom>
                    <a:noFill/>
                    <a:ln>
                      <a:noFill/>
                    </a:ln>
                  </pic:spPr>
                </pic:pic>
              </a:graphicData>
            </a:graphic>
          </wp:inline>
        </w:drawing>
      </w:r>
    </w:p>
    <w:p w14:paraId="3930624B"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3FE574F4"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646ABFC7" w14:textId="10379896"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2424"/>
          <w:sz w:val="36"/>
          <w:szCs w:val="36"/>
        </w:rPr>
        <w:t>Notice the difference between Google adwords and Facebook ads.  Besides Google being a hard platform to use.</w:t>
      </w:r>
    </w:p>
    <w:p w14:paraId="6E4C24B5"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454B2295">
          <v:rect id="_x0000_i1029" style="width:840pt;height:.75pt" o:hrpct="0" o:hralign="center" o:hrstd="t" o:hr="t" fillcolor="#a0a0a0" stroked="f"/>
        </w:pict>
      </w:r>
    </w:p>
    <w:p w14:paraId="08FD5AB0" w14:textId="77777777" w:rsid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7A2937C6" w14:textId="7EC5E55F"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2424"/>
          <w:sz w:val="36"/>
          <w:szCs w:val="36"/>
        </w:rPr>
        <w:t>Google adwords</w:t>
      </w:r>
    </w:p>
    <w:p w14:paraId="1A4DA93C" w14:textId="77777777" w:rsidR="000C1390" w:rsidRPr="000C1390" w:rsidRDefault="000C1390" w:rsidP="000C1390">
      <w:pPr>
        <w:shd w:val="clear" w:color="auto" w:fill="FFFFFF"/>
        <w:spacing w:after="0" w:line="240" w:lineRule="auto"/>
        <w:jc w:val="center"/>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drawing>
          <wp:inline distT="0" distB="0" distL="0" distR="0" wp14:anchorId="7C83FF5D" wp14:editId="7BCC67E3">
            <wp:extent cx="5699833" cy="3232150"/>
            <wp:effectExtent l="0" t="0" r="0" b="635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2687" cy="3233768"/>
                    </a:xfrm>
                    <a:prstGeom prst="rect">
                      <a:avLst/>
                    </a:prstGeom>
                    <a:noFill/>
                    <a:ln>
                      <a:noFill/>
                    </a:ln>
                  </pic:spPr>
                </pic:pic>
              </a:graphicData>
            </a:graphic>
          </wp:inline>
        </w:drawing>
      </w:r>
    </w:p>
    <w:p w14:paraId="3062117A"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6E7A9707">
          <v:rect id="_x0000_i1030" style="width:840pt;height:.75pt" o:hrpct="0" o:hralign="center" o:hrstd="t" o:hr="t" fillcolor="#a0a0a0" stroked="f"/>
        </w:pict>
      </w:r>
    </w:p>
    <w:p w14:paraId="68D3D674" w14:textId="77777777" w:rsid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53BEB020" w14:textId="77777777" w:rsid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67CA869B" w14:textId="77777777" w:rsid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545840F3" w14:textId="77777777" w:rsid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70B5553C" w14:textId="77777777" w:rsid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3D455561" w14:textId="66291FC6"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2424"/>
          <w:sz w:val="36"/>
          <w:szCs w:val="36"/>
        </w:rPr>
        <w:t>Facebook ads</w:t>
      </w:r>
    </w:p>
    <w:p w14:paraId="27E93ED6" w14:textId="77777777" w:rsidR="000C1390" w:rsidRPr="000C1390" w:rsidRDefault="000C1390" w:rsidP="000C1390">
      <w:pPr>
        <w:shd w:val="clear" w:color="auto" w:fill="FFFFFF"/>
        <w:spacing w:after="0" w:line="240" w:lineRule="auto"/>
        <w:jc w:val="center"/>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drawing>
          <wp:inline distT="0" distB="0" distL="0" distR="0" wp14:anchorId="6B110904" wp14:editId="7C7DF365">
            <wp:extent cx="6074666" cy="4768455"/>
            <wp:effectExtent l="0" t="0" r="2540"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127" cy="4775096"/>
                    </a:xfrm>
                    <a:prstGeom prst="rect">
                      <a:avLst/>
                    </a:prstGeom>
                    <a:noFill/>
                    <a:ln>
                      <a:noFill/>
                    </a:ln>
                  </pic:spPr>
                </pic:pic>
              </a:graphicData>
            </a:graphic>
          </wp:inline>
        </w:drawing>
      </w:r>
    </w:p>
    <w:tbl>
      <w:tblPr>
        <w:tblW w:w="17250" w:type="dxa"/>
        <w:tblCellMar>
          <w:top w:w="15" w:type="dxa"/>
          <w:left w:w="15" w:type="dxa"/>
          <w:bottom w:w="15" w:type="dxa"/>
          <w:right w:w="15" w:type="dxa"/>
        </w:tblCellMar>
        <w:tblLook w:val="04A0" w:firstRow="1" w:lastRow="0" w:firstColumn="1" w:lastColumn="0" w:noHBand="0" w:noVBand="1"/>
      </w:tblPr>
      <w:tblGrid>
        <w:gridCol w:w="9013"/>
        <w:gridCol w:w="8237"/>
      </w:tblGrid>
      <w:tr w:rsidR="000C1390" w:rsidRPr="000C1390" w14:paraId="008941CD" w14:textId="77777777" w:rsidTr="000C1390">
        <w:tc>
          <w:tcPr>
            <w:tcW w:w="8180" w:type="dxa"/>
            <w:tcMar>
              <w:top w:w="0" w:type="dxa"/>
              <w:left w:w="225" w:type="dxa"/>
              <w:bottom w:w="0" w:type="dxa"/>
              <w:right w:w="225" w:type="dxa"/>
            </w:tcMar>
            <w:hideMark/>
          </w:tcPr>
          <w:p w14:paraId="3A1C4DFE" w14:textId="4A1E100D" w:rsidR="000C1390" w:rsidRPr="000C1390" w:rsidRDefault="000C1390" w:rsidP="000C1390">
            <w:pPr>
              <w:spacing w:after="0" w:line="240" w:lineRule="auto"/>
              <w:jc w:val="center"/>
              <w:rPr>
                <w:rFonts w:ascii="Times New Roman" w:eastAsia="Times New Roman" w:hAnsi="Times New Roman" w:cs="Times New Roman"/>
                <w:sz w:val="24"/>
                <w:szCs w:val="24"/>
              </w:rPr>
            </w:pPr>
            <w:r w:rsidRPr="000C1390">
              <w:rPr>
                <w:rFonts w:ascii="Times New Roman" w:eastAsia="Times New Roman" w:hAnsi="Times New Roman" w:cs="Times New Roman"/>
                <w:noProof/>
                <w:sz w:val="24"/>
                <w:szCs w:val="24"/>
              </w:rPr>
              <w:lastRenderedPageBreak/>
              <w:drawing>
                <wp:inline distT="0" distB="0" distL="0" distR="0" wp14:anchorId="7E5A99B6" wp14:editId="41A18644">
                  <wp:extent cx="5098275" cy="2470150"/>
                  <wp:effectExtent l="0" t="0" r="7620" b="635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3114" cy="2472495"/>
                          </a:xfrm>
                          <a:prstGeom prst="rect">
                            <a:avLst/>
                          </a:prstGeom>
                          <a:noFill/>
                          <a:ln>
                            <a:noFill/>
                          </a:ln>
                        </pic:spPr>
                      </pic:pic>
                    </a:graphicData>
                  </a:graphic>
                </wp:inline>
              </w:drawing>
            </w:r>
            <w:r w:rsidRPr="000C1390">
              <w:rPr>
                <w:rFonts w:ascii="Times New Roman" w:eastAsia="Times New Roman" w:hAnsi="Times New Roman" w:cs="Times New Roman"/>
                <w:noProof/>
                <w:sz w:val="24"/>
                <w:szCs w:val="24"/>
              </w:rPr>
              <w:drawing>
                <wp:inline distT="0" distB="0" distL="0" distR="0" wp14:anchorId="4E9DE71B" wp14:editId="18244780">
                  <wp:extent cx="5384800" cy="2758788"/>
                  <wp:effectExtent l="0" t="0" r="6350" b="381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145" cy="2763064"/>
                          </a:xfrm>
                          <a:prstGeom prst="rect">
                            <a:avLst/>
                          </a:prstGeom>
                          <a:noFill/>
                          <a:ln>
                            <a:noFill/>
                          </a:ln>
                        </pic:spPr>
                      </pic:pic>
                    </a:graphicData>
                  </a:graphic>
                </wp:inline>
              </w:drawing>
            </w:r>
          </w:p>
        </w:tc>
        <w:tc>
          <w:tcPr>
            <w:tcW w:w="8170" w:type="dxa"/>
            <w:tcMar>
              <w:top w:w="0" w:type="dxa"/>
              <w:left w:w="225" w:type="dxa"/>
              <w:bottom w:w="0" w:type="dxa"/>
              <w:right w:w="225" w:type="dxa"/>
            </w:tcMar>
            <w:hideMark/>
          </w:tcPr>
          <w:p w14:paraId="6AE8D03A" w14:textId="02414B40" w:rsidR="000C1390" w:rsidRPr="000C1390" w:rsidRDefault="000C1390" w:rsidP="000C1390">
            <w:pPr>
              <w:spacing w:after="0" w:line="240" w:lineRule="auto"/>
              <w:jc w:val="center"/>
              <w:rPr>
                <w:rFonts w:ascii="Times New Roman" w:eastAsia="Times New Roman" w:hAnsi="Times New Roman" w:cs="Times New Roman"/>
                <w:sz w:val="24"/>
                <w:szCs w:val="24"/>
              </w:rPr>
            </w:pPr>
          </w:p>
        </w:tc>
      </w:tr>
    </w:tbl>
    <w:p w14:paraId="2CAE0B59"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7000CCC5">
          <v:rect id="_x0000_i1031" style="width:840pt;height:.75pt" o:hrpct="0" o:hralign="center" o:hrstd="t" o:hr="t" fillcolor="#a0a0a0" stroked="f"/>
        </w:pict>
      </w:r>
    </w:p>
    <w:p w14:paraId="70446EB9"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3F4B97F7"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0E219C5C"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2F24ACF6"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44E20EC9"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36"/>
          <w:szCs w:val="36"/>
        </w:rPr>
      </w:pPr>
    </w:p>
    <w:p w14:paraId="2BF61FD0" w14:textId="2D0C1DDA"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2424"/>
          <w:sz w:val="36"/>
          <w:szCs w:val="36"/>
        </w:rPr>
        <w:lastRenderedPageBreak/>
        <w:t>Facebook video promotion ad</w:t>
      </w:r>
    </w:p>
    <w:p w14:paraId="1C2F42AC" w14:textId="44C9B2AE"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2424"/>
          <w:sz w:val="27"/>
          <w:szCs w:val="27"/>
        </w:rPr>
        <w:t>​You get even more clicks using video ads then written ads.</w:t>
      </w:r>
    </w:p>
    <w:tbl>
      <w:tblPr>
        <w:tblW w:w="17250" w:type="dxa"/>
        <w:tblCellMar>
          <w:top w:w="15" w:type="dxa"/>
          <w:left w:w="15" w:type="dxa"/>
          <w:bottom w:w="15" w:type="dxa"/>
          <w:right w:w="15" w:type="dxa"/>
        </w:tblCellMar>
        <w:tblLook w:val="04A0" w:firstRow="1" w:lastRow="0" w:firstColumn="1" w:lastColumn="0" w:noHBand="0" w:noVBand="1"/>
      </w:tblPr>
      <w:tblGrid>
        <w:gridCol w:w="9430"/>
        <w:gridCol w:w="7820"/>
      </w:tblGrid>
      <w:tr w:rsidR="000C1390" w:rsidRPr="000C1390" w14:paraId="18412624" w14:textId="77777777" w:rsidTr="000C1390">
        <w:tc>
          <w:tcPr>
            <w:tcW w:w="8180" w:type="dxa"/>
            <w:tcMar>
              <w:top w:w="0" w:type="dxa"/>
              <w:left w:w="225" w:type="dxa"/>
              <w:bottom w:w="0" w:type="dxa"/>
              <w:right w:w="225" w:type="dxa"/>
            </w:tcMar>
            <w:hideMark/>
          </w:tcPr>
          <w:p w14:paraId="5C1D82FB" w14:textId="0E6644D6" w:rsidR="000C1390" w:rsidRPr="000C1390" w:rsidRDefault="000C1390" w:rsidP="000C1390">
            <w:pPr>
              <w:spacing w:after="0" w:line="240" w:lineRule="auto"/>
              <w:rPr>
                <w:rFonts w:ascii="Times New Roman" w:eastAsia="Times New Roman" w:hAnsi="Times New Roman" w:cs="Times New Roman"/>
                <w:sz w:val="24"/>
                <w:szCs w:val="24"/>
              </w:rPr>
            </w:pPr>
            <w:r w:rsidRPr="000C1390">
              <w:rPr>
                <w:rFonts w:ascii="Times New Roman" w:eastAsia="Times New Roman" w:hAnsi="Times New Roman" w:cs="Times New Roman"/>
                <w:noProof/>
                <w:sz w:val="24"/>
                <w:szCs w:val="24"/>
              </w:rPr>
              <w:drawing>
                <wp:inline distT="0" distB="0" distL="0" distR="0" wp14:anchorId="046B715B" wp14:editId="5E4146AA">
                  <wp:extent cx="5702300" cy="2848493"/>
                  <wp:effectExtent l="0" t="0" r="0" b="9525"/>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093" cy="2853385"/>
                          </a:xfrm>
                          <a:prstGeom prst="rect">
                            <a:avLst/>
                          </a:prstGeom>
                          <a:noFill/>
                          <a:ln>
                            <a:noFill/>
                          </a:ln>
                        </pic:spPr>
                      </pic:pic>
                    </a:graphicData>
                  </a:graphic>
                </wp:inline>
              </w:drawing>
            </w:r>
            <w:r w:rsidRPr="000C1390">
              <w:rPr>
                <w:rFonts w:ascii="Times New Roman" w:eastAsia="Times New Roman" w:hAnsi="Times New Roman" w:cs="Times New Roman"/>
                <w:noProof/>
                <w:sz w:val="24"/>
                <w:szCs w:val="24"/>
              </w:rPr>
              <w:drawing>
                <wp:inline distT="0" distB="0" distL="0" distR="0" wp14:anchorId="66649996" wp14:editId="3FC27682">
                  <wp:extent cx="5384800" cy="2734741"/>
                  <wp:effectExtent l="0" t="0" r="6350" b="889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408" cy="2739621"/>
                          </a:xfrm>
                          <a:prstGeom prst="rect">
                            <a:avLst/>
                          </a:prstGeom>
                          <a:noFill/>
                          <a:ln>
                            <a:noFill/>
                          </a:ln>
                        </pic:spPr>
                      </pic:pic>
                    </a:graphicData>
                  </a:graphic>
                </wp:inline>
              </w:drawing>
            </w:r>
          </w:p>
        </w:tc>
        <w:tc>
          <w:tcPr>
            <w:tcW w:w="8170" w:type="dxa"/>
            <w:tcMar>
              <w:top w:w="0" w:type="dxa"/>
              <w:left w:w="225" w:type="dxa"/>
              <w:bottom w:w="0" w:type="dxa"/>
              <w:right w:w="225" w:type="dxa"/>
            </w:tcMar>
            <w:hideMark/>
          </w:tcPr>
          <w:p w14:paraId="7336CC1B" w14:textId="2CDF6332" w:rsidR="000C1390" w:rsidRPr="000C1390" w:rsidRDefault="000C1390" w:rsidP="000C1390">
            <w:pPr>
              <w:spacing w:after="0" w:line="240" w:lineRule="auto"/>
              <w:rPr>
                <w:rFonts w:ascii="Times New Roman" w:eastAsia="Times New Roman" w:hAnsi="Times New Roman" w:cs="Times New Roman"/>
                <w:sz w:val="24"/>
                <w:szCs w:val="24"/>
              </w:rPr>
            </w:pPr>
          </w:p>
        </w:tc>
      </w:tr>
    </w:tbl>
    <w:p w14:paraId="1660F026"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69BC8AB0">
          <v:rect id="_x0000_i1032" style="width:840pt;height:.75pt" o:hrpct="0" o:hralign="center" o:hrstd="t" o:hr="t" fillcolor="#a0a0a0" stroked="f"/>
        </w:pict>
      </w:r>
    </w:p>
    <w:p w14:paraId="442559D9"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48"/>
          <w:szCs w:val="48"/>
        </w:rPr>
      </w:pPr>
    </w:p>
    <w:p w14:paraId="306FCCBD"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8D2424"/>
          <w:sz w:val="48"/>
          <w:szCs w:val="48"/>
        </w:rPr>
      </w:pPr>
    </w:p>
    <w:p w14:paraId="1FE996B5" w14:textId="67F4ABCD"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2424"/>
          <w:sz w:val="48"/>
          <w:szCs w:val="48"/>
        </w:rPr>
        <w:lastRenderedPageBreak/>
        <w:t>My tutorial on results and how to do a Facebook ad.</w:t>
      </w:r>
    </w:p>
    <w:p w14:paraId="5F475A5F"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01217C26">
          <v:rect id="_x0000_i1033" style="width:840pt;height:.75pt" o:hrpct="0" o:hralign="center" o:hrstd="t" o:hr="t" fillcolor="#a0a0a0" stroked="f"/>
        </w:pict>
      </w:r>
    </w:p>
    <w:p w14:paraId="4F62C654" w14:textId="77777777"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2424"/>
          <w:sz w:val="36"/>
          <w:szCs w:val="36"/>
        </w:rPr>
        <w:t>Note: if you want to promote your videos on Facebook and the goals behind that video, (sharing salvation, visiting church invite, generating interest in a religious website, inviting people in your area to a study, consider FB video ads.  Such ads can reach a large group for low cost.  </w:t>
      </w:r>
    </w:p>
    <w:p w14:paraId="1B5F59DD"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7CA47B18">
          <v:rect id="_x0000_i1034" style="width:840pt;height:.75pt" o:hrpct="0" o:hralign="center" o:hrstd="t" o:hr="t" fillcolor="#a0a0a0" stroked="f"/>
        </w:pict>
      </w:r>
    </w:p>
    <w:p w14:paraId="3407227E" w14:textId="77777777"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000000"/>
          <w:sz w:val="48"/>
          <w:szCs w:val="48"/>
        </w:rPr>
        <w:t>Facebook advertising data </w:t>
      </w:r>
    </w:p>
    <w:p w14:paraId="10C2FFE3" w14:textId="77777777" w:rsidR="000C1390" w:rsidRPr="00D14516" w:rsidRDefault="000C1390" w:rsidP="000C1390">
      <w:pPr>
        <w:shd w:val="clear" w:color="auto" w:fill="FFFFFF"/>
        <w:spacing w:line="240" w:lineRule="auto"/>
        <w:textAlignment w:val="top"/>
        <w:rPr>
          <w:rFonts w:ascii="Times New Roman" w:eastAsia="Times New Roman" w:hAnsi="Times New Roman" w:cs="Times New Roman"/>
          <w:color w:val="000000"/>
          <w:sz w:val="28"/>
          <w:szCs w:val="28"/>
        </w:rPr>
      </w:pPr>
      <w:r w:rsidRPr="00D14516">
        <w:rPr>
          <w:rFonts w:ascii="Times New Roman" w:eastAsia="Times New Roman" w:hAnsi="Times New Roman" w:cs="Times New Roman"/>
          <w:b/>
          <w:bCs/>
          <w:color w:val="2A2A2A"/>
          <w:sz w:val="28"/>
          <w:szCs w:val="28"/>
        </w:rPr>
        <w:t>Interesting stats I found on Facebook ads when running an ad on a religious theme.  Picture 1 shows the ads do best in the Bible belts on America.  Picture 2 shows most people are using cell phones to accessed ads. Most social media is being used through mobile cellular devices and less through PCs and Laptops.  Picture 3 shows ads of a religious nature (seen this time and time again) are largely ignored by the youth. It's only when people are 50 and up that the spike/increase really begins to rise. This stat is about the same as the church attendance stat.  Folks, we are losing the war with keeping our young people. The media, colleges, schools, secular campaigns to win our kids are winning. Another interesting stat on Picture 3, is that women, (see this time and time again) tend to click more on religious ads than men.</w:t>
      </w:r>
    </w:p>
    <w:tbl>
      <w:tblPr>
        <w:tblW w:w="17250" w:type="dxa"/>
        <w:tblCellMar>
          <w:top w:w="15" w:type="dxa"/>
          <w:left w:w="15" w:type="dxa"/>
          <w:bottom w:w="15" w:type="dxa"/>
          <w:right w:w="15" w:type="dxa"/>
        </w:tblCellMar>
        <w:tblLook w:val="04A0" w:firstRow="1" w:lastRow="0" w:firstColumn="1" w:lastColumn="0" w:noHBand="0" w:noVBand="1"/>
      </w:tblPr>
      <w:tblGrid>
        <w:gridCol w:w="9630"/>
        <w:gridCol w:w="7620"/>
      </w:tblGrid>
      <w:tr w:rsidR="000C1390" w:rsidRPr="000C1390" w14:paraId="02D374DE" w14:textId="77777777" w:rsidTr="000C1390">
        <w:tc>
          <w:tcPr>
            <w:tcW w:w="8180" w:type="dxa"/>
            <w:tcMar>
              <w:top w:w="0" w:type="dxa"/>
              <w:left w:w="225" w:type="dxa"/>
              <w:bottom w:w="0" w:type="dxa"/>
              <w:right w:w="225" w:type="dxa"/>
            </w:tcMar>
            <w:hideMark/>
          </w:tcPr>
          <w:p w14:paraId="23DF5F37" w14:textId="37E3D0E5" w:rsidR="000C1390" w:rsidRPr="000C1390" w:rsidRDefault="000C1390" w:rsidP="000C1390">
            <w:pPr>
              <w:spacing w:after="0" w:line="240" w:lineRule="auto"/>
              <w:rPr>
                <w:rFonts w:ascii="Times New Roman" w:eastAsia="Times New Roman" w:hAnsi="Times New Roman" w:cs="Times New Roman"/>
                <w:sz w:val="24"/>
                <w:szCs w:val="24"/>
              </w:rPr>
            </w:pPr>
            <w:r w:rsidRPr="000C1390">
              <w:rPr>
                <w:rFonts w:ascii="Times New Roman" w:eastAsia="Times New Roman" w:hAnsi="Times New Roman" w:cs="Times New Roman"/>
                <w:noProof/>
                <w:sz w:val="24"/>
                <w:szCs w:val="24"/>
              </w:rPr>
              <w:lastRenderedPageBreak/>
              <w:drawing>
                <wp:inline distT="0" distB="0" distL="0" distR="0" wp14:anchorId="39D1AC92" wp14:editId="3BD62C8A">
                  <wp:extent cx="5822950" cy="4883150"/>
                  <wp:effectExtent l="0" t="0" r="6350" b="0"/>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2950" cy="4883150"/>
                          </a:xfrm>
                          <a:prstGeom prst="rect">
                            <a:avLst/>
                          </a:prstGeom>
                          <a:noFill/>
                          <a:ln>
                            <a:noFill/>
                          </a:ln>
                        </pic:spPr>
                      </pic:pic>
                    </a:graphicData>
                  </a:graphic>
                </wp:inline>
              </w:drawing>
            </w:r>
            <w:r w:rsidRPr="000C1390">
              <w:rPr>
                <w:rFonts w:ascii="Times New Roman" w:eastAsia="Times New Roman" w:hAnsi="Times New Roman" w:cs="Times New Roman"/>
                <w:noProof/>
                <w:sz w:val="24"/>
                <w:szCs w:val="24"/>
              </w:rPr>
              <w:lastRenderedPageBreak/>
              <w:drawing>
                <wp:inline distT="0" distB="0" distL="0" distR="0" wp14:anchorId="37A651F3" wp14:editId="02A2A01D">
                  <wp:extent cx="5511800" cy="4857750"/>
                  <wp:effectExtent l="0" t="0" r="0" b="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0" cy="4857750"/>
                          </a:xfrm>
                          <a:prstGeom prst="rect">
                            <a:avLst/>
                          </a:prstGeom>
                          <a:noFill/>
                          <a:ln>
                            <a:noFill/>
                          </a:ln>
                        </pic:spPr>
                      </pic:pic>
                    </a:graphicData>
                  </a:graphic>
                </wp:inline>
              </w:drawing>
            </w:r>
          </w:p>
        </w:tc>
        <w:tc>
          <w:tcPr>
            <w:tcW w:w="8170" w:type="dxa"/>
            <w:tcMar>
              <w:top w:w="0" w:type="dxa"/>
              <w:left w:w="225" w:type="dxa"/>
              <w:bottom w:w="0" w:type="dxa"/>
              <w:right w:w="225" w:type="dxa"/>
            </w:tcMar>
            <w:hideMark/>
          </w:tcPr>
          <w:p w14:paraId="4B5479DA" w14:textId="01EAEAA1" w:rsidR="000C1390" w:rsidRPr="000C1390" w:rsidRDefault="000C1390" w:rsidP="000C1390">
            <w:pPr>
              <w:spacing w:after="0" w:line="240" w:lineRule="auto"/>
              <w:jc w:val="center"/>
              <w:rPr>
                <w:rFonts w:ascii="Times New Roman" w:eastAsia="Times New Roman" w:hAnsi="Times New Roman" w:cs="Times New Roman"/>
                <w:sz w:val="24"/>
                <w:szCs w:val="24"/>
              </w:rPr>
            </w:pPr>
          </w:p>
        </w:tc>
      </w:tr>
    </w:tbl>
    <w:p w14:paraId="053725DE" w14:textId="77777777" w:rsidR="000C1390" w:rsidRPr="000C1390" w:rsidRDefault="000C1390" w:rsidP="000C1390">
      <w:pPr>
        <w:shd w:val="clear" w:color="auto" w:fill="FFFFFF"/>
        <w:spacing w:after="0" w:line="240" w:lineRule="auto"/>
        <w:jc w:val="center"/>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lastRenderedPageBreak/>
        <w:drawing>
          <wp:inline distT="0" distB="0" distL="0" distR="0" wp14:anchorId="74C91A28" wp14:editId="61FD79B9">
            <wp:extent cx="5822950" cy="4883150"/>
            <wp:effectExtent l="0" t="0" r="635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2950" cy="4883150"/>
                    </a:xfrm>
                    <a:prstGeom prst="rect">
                      <a:avLst/>
                    </a:prstGeom>
                    <a:noFill/>
                    <a:ln>
                      <a:noFill/>
                    </a:ln>
                  </pic:spPr>
                </pic:pic>
              </a:graphicData>
            </a:graphic>
          </wp:inline>
        </w:drawing>
      </w:r>
    </w:p>
    <w:p w14:paraId="2FB4787D"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4D1337E3">
          <v:rect id="_x0000_i1035" style="width:840pt;height:.75pt" o:hrpct="0" o:hralign="center" o:hrstd="t" o:hr="t" fillcolor="#a0a0a0" stroked="f"/>
        </w:pict>
      </w:r>
    </w:p>
    <w:p w14:paraId="54CC1A8D" w14:textId="77777777" w:rsidR="00D14516" w:rsidRDefault="00D14516" w:rsidP="000C1390">
      <w:pPr>
        <w:shd w:val="clear" w:color="auto" w:fill="FFFFFF"/>
        <w:spacing w:line="240" w:lineRule="auto"/>
        <w:textAlignment w:val="top"/>
        <w:rPr>
          <w:rFonts w:ascii="Times New Roman" w:eastAsia="Times New Roman" w:hAnsi="Times New Roman" w:cs="Times New Roman"/>
          <w:b/>
          <w:bCs/>
          <w:color w:val="24678D"/>
          <w:sz w:val="28"/>
          <w:szCs w:val="28"/>
        </w:rPr>
      </w:pPr>
    </w:p>
    <w:p w14:paraId="394AE81B" w14:textId="09B7372B" w:rsidR="00D14516" w:rsidRDefault="000C1390" w:rsidP="000C1390">
      <w:pPr>
        <w:shd w:val="clear" w:color="auto" w:fill="FFFFFF"/>
        <w:spacing w:line="240" w:lineRule="auto"/>
        <w:textAlignment w:val="top"/>
        <w:rPr>
          <w:rFonts w:ascii="Times New Roman" w:eastAsia="Times New Roman" w:hAnsi="Times New Roman" w:cs="Times New Roman"/>
          <w:b/>
          <w:bCs/>
          <w:color w:val="24678D"/>
          <w:sz w:val="28"/>
          <w:szCs w:val="28"/>
        </w:rPr>
      </w:pPr>
      <w:r w:rsidRPr="00D14516">
        <w:rPr>
          <w:rFonts w:ascii="Times New Roman" w:eastAsia="Times New Roman" w:hAnsi="Times New Roman" w:cs="Times New Roman"/>
          <w:b/>
          <w:bCs/>
          <w:color w:val="24678D"/>
          <w:sz w:val="28"/>
          <w:szCs w:val="28"/>
        </w:rPr>
        <w:t xml:space="preserve">Bonus material: </w:t>
      </w:r>
      <w:r w:rsidR="00B70375" w:rsidRPr="00D14516">
        <w:rPr>
          <w:rFonts w:ascii="Times New Roman" w:eastAsia="Times New Roman" w:hAnsi="Times New Roman" w:cs="Times New Roman"/>
          <w:b/>
          <w:bCs/>
          <w:color w:val="24678D"/>
          <w:sz w:val="28"/>
          <w:szCs w:val="28"/>
        </w:rPr>
        <w:t>Also,</w:t>
      </w:r>
      <w:r w:rsidRPr="00D14516">
        <w:rPr>
          <w:rFonts w:ascii="Times New Roman" w:eastAsia="Times New Roman" w:hAnsi="Times New Roman" w:cs="Times New Roman"/>
          <w:b/>
          <w:bCs/>
          <w:color w:val="24678D"/>
          <w:sz w:val="28"/>
          <w:szCs w:val="28"/>
        </w:rPr>
        <w:t xml:space="preserve"> I encourage you to explore YouTube video promotion, the ads are as cheap as Facebook's ads and this platform can serve the same purpose as Facebook in reaching people. See YouTube "How to" </w:t>
      </w:r>
      <w:hyperlink r:id="rId15" w:tgtFrame="_blank" w:history="1">
        <w:r w:rsidRPr="00D14516">
          <w:rPr>
            <w:rFonts w:ascii="Times New Roman" w:eastAsia="Times New Roman" w:hAnsi="Times New Roman" w:cs="Times New Roman"/>
            <w:b/>
            <w:bCs/>
            <w:color w:val="0000FF"/>
            <w:sz w:val="28"/>
            <w:szCs w:val="28"/>
            <w:u w:val="single"/>
          </w:rPr>
          <w:t>document,</w:t>
        </w:r>
      </w:hyperlink>
      <w:r w:rsidRPr="00D14516">
        <w:rPr>
          <w:rFonts w:ascii="Times New Roman" w:eastAsia="Times New Roman" w:hAnsi="Times New Roman" w:cs="Times New Roman"/>
          <w:b/>
          <w:bCs/>
          <w:color w:val="24678D"/>
          <w:sz w:val="28"/>
          <w:szCs w:val="28"/>
        </w:rPr>
        <w:t xml:space="preserve"> I got from a friend. This will detail how to set up a video ad and also, the rules of making a good video ad. </w:t>
      </w:r>
    </w:p>
    <w:p w14:paraId="397F1EC8" w14:textId="7DE4C46B" w:rsidR="000C1390" w:rsidRDefault="000C1390" w:rsidP="000C1390">
      <w:pPr>
        <w:shd w:val="clear" w:color="auto" w:fill="FFFFFF"/>
        <w:spacing w:line="240" w:lineRule="auto"/>
        <w:textAlignment w:val="top"/>
        <w:rPr>
          <w:rFonts w:ascii="Times New Roman" w:eastAsia="Times New Roman" w:hAnsi="Times New Roman" w:cs="Times New Roman"/>
          <w:b/>
          <w:bCs/>
          <w:color w:val="24678D"/>
        </w:rPr>
      </w:pPr>
      <w:r w:rsidRPr="00D14516">
        <w:rPr>
          <w:rFonts w:ascii="Times New Roman" w:eastAsia="Times New Roman" w:hAnsi="Times New Roman" w:cs="Times New Roman"/>
          <w:b/>
          <w:bCs/>
          <w:color w:val="24678D"/>
          <w:sz w:val="28"/>
          <w:szCs w:val="28"/>
        </w:rPr>
        <w:t>I spent around 70 dollars on a short </w:t>
      </w:r>
      <w:hyperlink r:id="rId16" w:tgtFrame="_blank" w:history="1">
        <w:r w:rsidRPr="00D14516">
          <w:rPr>
            <w:rFonts w:ascii="Times New Roman" w:eastAsia="Times New Roman" w:hAnsi="Times New Roman" w:cs="Times New Roman"/>
            <w:b/>
            <w:bCs/>
            <w:color w:val="0000FF"/>
            <w:sz w:val="28"/>
            <w:szCs w:val="28"/>
            <w:u w:val="single"/>
          </w:rPr>
          <w:t>video promotion</w:t>
        </w:r>
      </w:hyperlink>
      <w:r w:rsidRPr="00D14516">
        <w:rPr>
          <w:rFonts w:ascii="Times New Roman" w:eastAsia="Times New Roman" w:hAnsi="Times New Roman" w:cs="Times New Roman"/>
          <w:b/>
          <w:bCs/>
          <w:color w:val="24678D"/>
          <w:sz w:val="28"/>
          <w:szCs w:val="28"/>
        </w:rPr>
        <w:t> ad on YouTube and got 4,000 clicks on my YouTube video and for my keywords "</w:t>
      </w:r>
      <w:hyperlink r:id="rId17" w:tgtFrame="_blank" w:history="1">
        <w:r w:rsidRPr="00D14516">
          <w:rPr>
            <w:rFonts w:ascii="Times New Roman" w:eastAsia="Times New Roman" w:hAnsi="Times New Roman" w:cs="Times New Roman"/>
            <w:b/>
            <w:bCs/>
            <w:color w:val="0000FF"/>
            <w:sz w:val="28"/>
            <w:szCs w:val="28"/>
            <w:u w:val="single"/>
          </w:rPr>
          <w:t>church of Christ evangelism</w:t>
        </w:r>
      </w:hyperlink>
      <w:r w:rsidRPr="00D14516">
        <w:rPr>
          <w:rFonts w:ascii="Times New Roman" w:eastAsia="Times New Roman" w:hAnsi="Times New Roman" w:cs="Times New Roman"/>
          <w:b/>
          <w:bCs/>
          <w:color w:val="24678D"/>
          <w:sz w:val="28"/>
          <w:szCs w:val="28"/>
        </w:rPr>
        <w:t>"</w:t>
      </w:r>
      <w:r w:rsidRPr="00D14516">
        <w:rPr>
          <w:rFonts w:ascii="Times New Roman" w:eastAsia="Times New Roman" w:hAnsi="Times New Roman" w:cs="Times New Roman"/>
          <w:color w:val="000000"/>
          <w:sz w:val="28"/>
          <w:szCs w:val="28"/>
        </w:rPr>
        <w:t> </w:t>
      </w:r>
      <w:r w:rsidRPr="00D14516">
        <w:rPr>
          <w:rFonts w:ascii="Times New Roman" w:eastAsia="Times New Roman" w:hAnsi="Times New Roman" w:cs="Times New Roman"/>
          <w:b/>
          <w:bCs/>
          <w:color w:val="24678D"/>
          <w:sz w:val="28"/>
          <w:szCs w:val="28"/>
        </w:rPr>
        <w:t>I got a high ranking on YouTube in the month of June of 2020. It may cost more or less to get clicks to your promo video. But the amount should be fairly cheap for the bang you will get out of your video.</w:t>
      </w:r>
      <w:r w:rsidRPr="00D14516">
        <w:rPr>
          <w:rFonts w:ascii="Times New Roman" w:eastAsia="Times New Roman" w:hAnsi="Times New Roman" w:cs="Times New Roman"/>
          <w:color w:val="000000"/>
          <w:sz w:val="28"/>
          <w:szCs w:val="28"/>
        </w:rPr>
        <w:br/>
      </w:r>
      <w:r w:rsidRPr="00D14516">
        <w:rPr>
          <w:rFonts w:ascii="Times New Roman" w:eastAsia="Times New Roman" w:hAnsi="Times New Roman" w:cs="Times New Roman"/>
          <w:b/>
          <w:bCs/>
          <w:color w:val="24678D"/>
          <w:sz w:val="28"/>
          <w:szCs w:val="28"/>
        </w:rPr>
        <w:t>​</w:t>
      </w:r>
      <w:r w:rsidRPr="00D14516">
        <w:rPr>
          <w:rFonts w:ascii="Times New Roman" w:eastAsia="Times New Roman" w:hAnsi="Times New Roman" w:cs="Times New Roman"/>
          <w:color w:val="000000"/>
          <w:sz w:val="28"/>
          <w:szCs w:val="28"/>
        </w:rPr>
        <w:br/>
      </w:r>
      <w:r w:rsidRPr="00D14516">
        <w:rPr>
          <w:rFonts w:ascii="Times New Roman" w:eastAsia="Times New Roman" w:hAnsi="Times New Roman" w:cs="Times New Roman"/>
          <w:b/>
          <w:bCs/>
          <w:color w:val="24678D"/>
          <w:sz w:val="28"/>
          <w:szCs w:val="28"/>
        </w:rPr>
        <w:t xml:space="preserve">Know YouTube uses Google adwords but through using YouTube as a platform instead of Google search engine, the cost is less expensive. I've heard </w:t>
      </w:r>
      <w:r w:rsidRPr="00D14516">
        <w:rPr>
          <w:rFonts w:ascii="Times New Roman" w:eastAsia="Times New Roman" w:hAnsi="Times New Roman" w:cs="Times New Roman"/>
          <w:b/>
          <w:bCs/>
          <w:color w:val="24678D"/>
          <w:sz w:val="28"/>
          <w:szCs w:val="28"/>
        </w:rPr>
        <w:lastRenderedPageBreak/>
        <w:t>instagram posts/ads is also another great avenue for generating contacts.  Other search engine advertising platforms are costly and less effective than social media platforms. </w:t>
      </w:r>
      <w:r w:rsidRPr="00D14516">
        <w:rPr>
          <w:rFonts w:ascii="Times New Roman" w:eastAsia="Times New Roman" w:hAnsi="Times New Roman" w:cs="Times New Roman"/>
          <w:color w:val="000000"/>
          <w:sz w:val="28"/>
          <w:szCs w:val="28"/>
        </w:rPr>
        <w:br/>
      </w:r>
      <w:r w:rsidRPr="00D14516">
        <w:rPr>
          <w:rFonts w:ascii="Times New Roman" w:eastAsia="Times New Roman" w:hAnsi="Times New Roman" w:cs="Times New Roman"/>
          <w:color w:val="000000"/>
          <w:sz w:val="28"/>
          <w:szCs w:val="28"/>
        </w:rPr>
        <w:br/>
      </w:r>
      <w:r w:rsidRPr="00D14516">
        <w:rPr>
          <w:rFonts w:ascii="Times New Roman" w:eastAsia="Times New Roman" w:hAnsi="Times New Roman" w:cs="Times New Roman"/>
          <w:b/>
          <w:bCs/>
          <w:color w:val="24678D"/>
          <w:sz w:val="28"/>
          <w:szCs w:val="28"/>
        </w:rPr>
        <w:t>I encourage you (when you get more comfortable with Facebook) to consider experimenting with other different social media ad platforms, to see if such networks like Twitter, Instagram, YouTube, Pinterest, are useful in your evangelism needs, (cost wise, ease of use, </w:t>
      </w:r>
      <w:r w:rsidR="00B70375" w:rsidRPr="00D14516">
        <w:rPr>
          <w:rFonts w:ascii="Times New Roman" w:eastAsia="Times New Roman" w:hAnsi="Times New Roman" w:cs="Times New Roman"/>
          <w:b/>
          <w:bCs/>
          <w:color w:val="24678D"/>
          <w:sz w:val="28"/>
          <w:szCs w:val="28"/>
        </w:rPr>
        <w:t>overall,</w:t>
      </w:r>
      <w:r w:rsidRPr="00D14516">
        <w:rPr>
          <w:rFonts w:ascii="Times New Roman" w:eastAsia="Times New Roman" w:hAnsi="Times New Roman" w:cs="Times New Roman"/>
          <w:b/>
          <w:bCs/>
          <w:color w:val="24678D"/>
          <w:sz w:val="28"/>
          <w:szCs w:val="28"/>
        </w:rPr>
        <w:t> all reach).</w:t>
      </w:r>
      <w:r w:rsidRPr="00D14516">
        <w:rPr>
          <w:rFonts w:ascii="Times New Roman" w:eastAsia="Times New Roman" w:hAnsi="Times New Roman" w:cs="Times New Roman"/>
          <w:b/>
          <w:bCs/>
          <w:color w:val="24678D"/>
        </w:rPr>
        <w:t> </w:t>
      </w:r>
    </w:p>
    <w:p w14:paraId="68E6253B" w14:textId="77777777" w:rsidR="0005665B" w:rsidRDefault="00646745" w:rsidP="000C1390">
      <w:pPr>
        <w:shd w:val="clear" w:color="auto" w:fill="FFFFFF"/>
        <w:spacing w:line="240" w:lineRule="auto"/>
        <w:textAlignment w:val="top"/>
        <w:rPr>
          <w:rFonts w:ascii="Quicksand" w:hAnsi="Quicksand"/>
          <w:b/>
          <w:bCs/>
          <w:i/>
          <w:iCs/>
          <w:color w:val="24678D"/>
          <w:u w:val="single"/>
          <w:shd w:val="clear" w:color="auto" w:fill="FFFFFF"/>
        </w:rPr>
      </w:pPr>
      <w:r>
        <w:rPr>
          <w:rFonts w:ascii="Quicksand" w:hAnsi="Quicksand"/>
          <w:b/>
          <w:bCs/>
          <w:color w:val="000000"/>
          <w:shd w:val="clear" w:color="auto" w:fill="FFFFFF"/>
        </w:rPr>
        <w:br/>
      </w:r>
      <w:r>
        <w:rPr>
          <w:rStyle w:val="Strong"/>
          <w:rFonts w:ascii="Quicksand" w:hAnsi="Quicksand"/>
          <w:i/>
          <w:iCs/>
          <w:color w:val="24678D"/>
          <w:u w:val="single"/>
          <w:shd w:val="clear" w:color="auto" w:fill="FFFFFF"/>
        </w:rPr>
        <w:t>NOTE:</w:t>
      </w:r>
      <w:r>
        <w:rPr>
          <w:rStyle w:val="Strong"/>
          <w:rFonts w:ascii="Quicksand" w:hAnsi="Quicksand"/>
          <w:i/>
          <w:iCs/>
          <w:color w:val="5040AE"/>
          <w:u w:val="single"/>
          <w:shd w:val="clear" w:color="auto" w:fill="FFFFFF"/>
        </w:rPr>
        <w:t> </w:t>
      </w:r>
      <w:r>
        <w:rPr>
          <w:rFonts w:ascii="Quicksand" w:hAnsi="Quicksand"/>
          <w:b/>
          <w:bCs/>
          <w:i/>
          <w:iCs/>
          <w:color w:val="24678D"/>
          <w:u w:val="single"/>
          <w:shd w:val="clear" w:color="auto" w:fill="FFFFFF"/>
        </w:rPr>
        <w:t>Aaron Gallagher is an evangelist and preacher. He uses Instagram to get people to contact him to get Bible studies set up.</w:t>
      </w:r>
      <w:r>
        <w:rPr>
          <w:rFonts w:ascii="Quicksand" w:hAnsi="Quicksand"/>
          <w:b/>
          <w:bCs/>
          <w:i/>
          <w:iCs/>
          <w:color w:val="24678D"/>
          <w:u w:val="single"/>
          <w:shd w:val="clear" w:color="auto" w:fill="FFFFFF"/>
        </w:rPr>
        <w:br/>
      </w:r>
      <w:r>
        <w:rPr>
          <w:rFonts w:ascii="Quicksand" w:hAnsi="Quicksand"/>
          <w:b/>
          <w:bCs/>
          <w:i/>
          <w:iCs/>
          <w:color w:val="24678D"/>
          <w:u w:val="single"/>
          <w:shd w:val="clear" w:color="auto" w:fill="FFFFFF"/>
        </w:rPr>
        <w:t>For</w:t>
      </w:r>
      <w:r>
        <w:rPr>
          <w:rFonts w:ascii="Quicksand" w:hAnsi="Quicksand"/>
          <w:b/>
          <w:bCs/>
          <w:i/>
          <w:iCs/>
          <w:color w:val="24678D"/>
          <w:u w:val="single"/>
          <w:shd w:val="clear" w:color="auto" w:fill="FFFFFF"/>
        </w:rPr>
        <w:t xml:space="preserve"> other evangelists who use social media, see next </w:t>
      </w:r>
      <w:proofErr w:type="gramStart"/>
      <w:r>
        <w:rPr>
          <w:rFonts w:ascii="Quicksand" w:hAnsi="Quicksand"/>
          <w:b/>
          <w:bCs/>
          <w:i/>
          <w:iCs/>
          <w:color w:val="24678D"/>
          <w:u w:val="single"/>
          <w:shd w:val="clear" w:color="auto" w:fill="FFFFFF"/>
        </w:rPr>
        <w:t>post</w:t>
      </w:r>
      <w:proofErr w:type="gramEnd"/>
      <w:r>
        <w:rPr>
          <w:rFonts w:ascii="Quicksand" w:hAnsi="Quicksand"/>
          <w:b/>
          <w:bCs/>
          <w:i/>
          <w:iCs/>
          <w:color w:val="24678D"/>
          <w:u w:val="single"/>
          <w:shd w:val="clear" w:color="auto" w:fill="FFFFFF"/>
        </w:rPr>
        <w:t xml:space="preserve"> AND SEE the very bottom of the page... </w:t>
      </w:r>
    </w:p>
    <w:p w14:paraId="2616D1B6" w14:textId="77777777" w:rsidR="0005665B" w:rsidRDefault="00646745" w:rsidP="0005665B">
      <w:pPr>
        <w:shd w:val="clear" w:color="auto" w:fill="FFFFFF"/>
        <w:spacing w:line="240" w:lineRule="auto"/>
        <w:textAlignment w:val="top"/>
        <w:rPr>
          <w:rFonts w:ascii="Quicksand" w:hAnsi="Quicksand"/>
          <w:b/>
          <w:bCs/>
          <w:color w:val="24678D"/>
          <w:sz w:val="27"/>
          <w:szCs w:val="27"/>
          <w:shd w:val="clear" w:color="auto" w:fill="FFFFFF"/>
        </w:rPr>
      </w:pPr>
      <w:r>
        <w:rPr>
          <w:rFonts w:ascii="Quicksand" w:hAnsi="Quicksand"/>
          <w:b/>
          <w:bCs/>
          <w:color w:val="24678D"/>
          <w:shd w:val="clear" w:color="auto" w:fill="FFFFFF"/>
        </w:rPr>
        <w:br/>
      </w:r>
      <w:r w:rsidR="0005665B" w:rsidRPr="0005665B">
        <w:rPr>
          <w:rFonts w:ascii="Quicksand" w:hAnsi="Quicksand"/>
          <w:b/>
          <w:bCs/>
          <w:color w:val="24678D"/>
          <w:sz w:val="36"/>
          <w:szCs w:val="36"/>
          <w:shd w:val="clear" w:color="auto" w:fill="FFFFFF"/>
        </w:rPr>
        <w:t>Here's an example ad on YouTube.  You can market ads on YouTube to your local area region.</w:t>
      </w:r>
      <w:r w:rsidR="0005665B" w:rsidRPr="0005665B">
        <w:rPr>
          <w:rFonts w:ascii="Quicksand" w:hAnsi="Quicksand"/>
          <w:b/>
          <w:bCs/>
          <w:color w:val="24678D"/>
          <w:shd w:val="clear" w:color="auto" w:fill="FFFFFF"/>
        </w:rPr>
        <w:br/>
      </w:r>
      <w:r w:rsidR="0005665B" w:rsidRPr="0005665B">
        <w:rPr>
          <w:rFonts w:ascii="Quicksand" w:hAnsi="Quicksand"/>
          <w:b/>
          <w:bCs/>
          <w:color w:val="24678D"/>
          <w:sz w:val="27"/>
          <w:szCs w:val="27"/>
          <w:shd w:val="clear" w:color="auto" w:fill="FFFFFF"/>
        </w:rPr>
        <w:t>Please know it does not need to be fancy. I've been doing videos for years. But the process can be simple, see my file </w:t>
      </w:r>
      <w:hyperlink r:id="rId18" w:history="1">
        <w:r w:rsidR="0005665B" w:rsidRPr="0005665B">
          <w:rPr>
            <w:rFonts w:ascii="Quicksand" w:hAnsi="Quicksand"/>
            <w:b/>
            <w:bCs/>
            <w:color w:val="0000FF"/>
            <w:sz w:val="27"/>
            <w:szCs w:val="27"/>
            <w:u w:val="single"/>
            <w:shd w:val="clear" w:color="auto" w:fill="FFFFFF"/>
          </w:rPr>
          <w:t>here</w:t>
        </w:r>
      </w:hyperlink>
      <w:r w:rsidR="0005665B" w:rsidRPr="0005665B">
        <w:rPr>
          <w:rFonts w:ascii="Quicksand" w:hAnsi="Quicksand"/>
          <w:b/>
          <w:bCs/>
          <w:color w:val="24678D"/>
          <w:sz w:val="27"/>
          <w:szCs w:val="27"/>
          <w:shd w:val="clear" w:color="auto" w:fill="FFFFFF"/>
        </w:rPr>
        <w:t xml:space="preserve">. But even simple videos can reach people and do </w:t>
      </w:r>
      <w:proofErr w:type="spellStart"/>
      <w:r w:rsidR="0005665B" w:rsidRPr="0005665B">
        <w:rPr>
          <w:rFonts w:ascii="Quicksand" w:hAnsi="Quicksand"/>
          <w:b/>
          <w:bCs/>
          <w:color w:val="24678D"/>
          <w:sz w:val="27"/>
          <w:szCs w:val="27"/>
          <w:shd w:val="clear" w:color="auto" w:fill="FFFFFF"/>
        </w:rPr>
        <w:t>alot</w:t>
      </w:r>
      <w:proofErr w:type="spellEnd"/>
      <w:r w:rsidR="0005665B" w:rsidRPr="0005665B">
        <w:rPr>
          <w:rFonts w:ascii="Quicksand" w:hAnsi="Quicksand"/>
          <w:b/>
          <w:bCs/>
          <w:color w:val="24678D"/>
          <w:sz w:val="27"/>
          <w:szCs w:val="27"/>
          <w:shd w:val="clear" w:color="auto" w:fill="FFFFFF"/>
        </w:rPr>
        <w:t xml:space="preserve"> of good.</w:t>
      </w:r>
    </w:p>
    <w:p w14:paraId="4C5048FD" w14:textId="14267CAD" w:rsidR="00646745" w:rsidRPr="00D14516" w:rsidRDefault="00646745" w:rsidP="0005665B">
      <w:pPr>
        <w:shd w:val="clear" w:color="auto" w:fill="FFFFFF"/>
        <w:spacing w:line="240" w:lineRule="auto"/>
        <w:textAlignment w:val="top"/>
        <w:rPr>
          <w:rFonts w:ascii="Times New Roman" w:eastAsia="Times New Roman" w:hAnsi="Times New Roman" w:cs="Times New Roman"/>
          <w:color w:val="000000"/>
          <w:sz w:val="28"/>
          <w:szCs w:val="28"/>
        </w:rPr>
      </w:pPr>
      <w:r>
        <w:rPr>
          <w:rFonts w:ascii="Quicksand" w:hAnsi="Quicksand"/>
          <w:b/>
          <w:bCs/>
          <w:color w:val="24678D"/>
          <w:shd w:val="clear" w:color="auto" w:fill="FFFFFF"/>
        </w:rPr>
        <w:br/>
      </w:r>
      <w:r>
        <w:rPr>
          <w:rStyle w:val="Strong"/>
          <w:rFonts w:ascii="Quicksand" w:hAnsi="Quicksand"/>
          <w:color w:val="24678D"/>
          <w:sz w:val="36"/>
          <w:szCs w:val="36"/>
          <w:shd w:val="clear" w:color="auto" w:fill="FFFFFF"/>
        </w:rPr>
        <w:t xml:space="preserve">Here's an example </w:t>
      </w:r>
      <w:hyperlink r:id="rId19" w:history="1">
        <w:r w:rsidRPr="0005665B">
          <w:rPr>
            <w:rStyle w:val="Hyperlink"/>
            <w:rFonts w:ascii="Quicksand" w:hAnsi="Quicksand"/>
            <w:sz w:val="36"/>
            <w:szCs w:val="36"/>
            <w:shd w:val="clear" w:color="auto" w:fill="FFFFFF"/>
          </w:rPr>
          <w:t>ad</w:t>
        </w:r>
      </w:hyperlink>
      <w:r>
        <w:rPr>
          <w:rStyle w:val="Strong"/>
          <w:rFonts w:ascii="Quicksand" w:hAnsi="Quicksand"/>
          <w:color w:val="24678D"/>
          <w:sz w:val="36"/>
          <w:szCs w:val="36"/>
          <w:shd w:val="clear" w:color="auto" w:fill="FFFFFF"/>
        </w:rPr>
        <w:t xml:space="preserve"> on YouTube.  You can market ads on YouTube to your local area region.</w:t>
      </w:r>
    </w:p>
    <w:p w14:paraId="5CCC9EE8"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7553E1B1">
          <v:rect id="_x0000_i1036" style="width:840pt;height:.75pt" o:hrpct="0" o:hralign="center" o:hrstd="t" o:hr="t" fillcolor="#a0a0a0" stroked="f"/>
        </w:pict>
      </w:r>
    </w:p>
    <w:p w14:paraId="30F90DF0"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2E064886">
          <v:rect id="_x0000_i1037" style="width:840pt;height:.75pt" o:hrpct="0" o:hralign="center" o:hrstd="t" o:hr="t" fillcolor="#a0a0a0" stroked="f"/>
        </w:pict>
      </w:r>
    </w:p>
    <w:tbl>
      <w:tblPr>
        <w:tblW w:w="9737" w:type="dxa"/>
        <w:tblCellMar>
          <w:top w:w="15" w:type="dxa"/>
          <w:left w:w="15" w:type="dxa"/>
          <w:bottom w:w="15" w:type="dxa"/>
          <w:right w:w="15" w:type="dxa"/>
        </w:tblCellMar>
        <w:tblLook w:val="04A0" w:firstRow="1" w:lastRow="0" w:firstColumn="1" w:lastColumn="0" w:noHBand="0" w:noVBand="1"/>
      </w:tblPr>
      <w:tblGrid>
        <w:gridCol w:w="9103"/>
        <w:gridCol w:w="634"/>
      </w:tblGrid>
      <w:tr w:rsidR="000C1390" w:rsidRPr="000C1390" w14:paraId="5FDC92C4" w14:textId="77777777" w:rsidTr="00D14516">
        <w:trPr>
          <w:trHeight w:val="5370"/>
        </w:trPr>
        <w:tc>
          <w:tcPr>
            <w:tcW w:w="9103" w:type="dxa"/>
          </w:tcPr>
          <w:p w14:paraId="41ED8876" w14:textId="77777777" w:rsidR="00D14516" w:rsidRDefault="000C1390" w:rsidP="00D14516">
            <w:pPr>
              <w:spacing w:after="0" w:line="240" w:lineRule="auto"/>
              <w:rPr>
                <w:rFonts w:ascii="Times New Roman" w:eastAsia="Times New Roman" w:hAnsi="Times New Roman" w:cs="Times New Roman"/>
                <w:b/>
                <w:bCs/>
                <w:color w:val="248D6C"/>
                <w:sz w:val="28"/>
                <w:szCs w:val="28"/>
              </w:rPr>
            </w:pPr>
            <w:r w:rsidRPr="000C1390">
              <w:rPr>
                <w:rFonts w:ascii="Times New Roman" w:eastAsia="Times New Roman" w:hAnsi="Times New Roman" w:cs="Times New Roman"/>
                <w:b/>
                <w:bCs/>
                <w:color w:val="248D6C"/>
                <w:sz w:val="28"/>
                <w:szCs w:val="28"/>
              </w:rPr>
              <w:lastRenderedPageBreak/>
              <w:t>Note: I wanted to highlight the benefits of social media advertising before I went into these other areas.  I've spent 1,000's of dollars on SEO website promotion work and other venues to try to rank high on search engines.  Yet still I am not listed where I want to be. </w:t>
            </w:r>
            <w:r w:rsidRPr="000C1390">
              <w:rPr>
                <w:rFonts w:ascii="Times New Roman" w:eastAsia="Times New Roman" w:hAnsi="Times New Roman" w:cs="Times New Roman"/>
                <w:color w:val="248D6C"/>
                <w:sz w:val="28"/>
                <w:szCs w:val="28"/>
              </w:rPr>
              <w:br/>
            </w:r>
            <w:r w:rsidRPr="000C1390">
              <w:rPr>
                <w:rFonts w:ascii="Times New Roman" w:eastAsia="Times New Roman" w:hAnsi="Times New Roman" w:cs="Times New Roman"/>
                <w:color w:val="248D6C"/>
                <w:sz w:val="28"/>
                <w:szCs w:val="28"/>
              </w:rPr>
              <w:br/>
            </w:r>
            <w:r w:rsidRPr="000C1390">
              <w:rPr>
                <w:rFonts w:ascii="Times New Roman" w:eastAsia="Times New Roman" w:hAnsi="Times New Roman" w:cs="Times New Roman"/>
                <w:b/>
                <w:bCs/>
                <w:color w:val="248D6C"/>
                <w:sz w:val="28"/>
                <w:szCs w:val="28"/>
              </w:rPr>
              <w:t>​You may have an amazing church site, or Bible resource site, or an evangelism outreach site.  Yet if it's not being seen, it's not going to get traction.  Even when it is in SEO, you may notice few visits.  I was at one point ranked number 1 on Google for the search term, "church of Christ evangelism" yet I still only got about 30 something clicks to my site.   </w:t>
            </w:r>
          </w:p>
          <w:p w14:paraId="14FE30F3" w14:textId="77777777" w:rsidR="00D14516" w:rsidRDefault="00D14516" w:rsidP="00D14516">
            <w:pPr>
              <w:spacing w:after="0" w:line="240" w:lineRule="auto"/>
              <w:rPr>
                <w:rFonts w:ascii="Times New Roman" w:eastAsia="Times New Roman" w:hAnsi="Times New Roman" w:cs="Times New Roman"/>
                <w:b/>
                <w:bCs/>
                <w:color w:val="248D6C"/>
                <w:sz w:val="28"/>
                <w:szCs w:val="28"/>
              </w:rPr>
            </w:pPr>
          </w:p>
          <w:p w14:paraId="7638B486" w14:textId="5098E7B7" w:rsidR="000C1390" w:rsidRPr="00B70375" w:rsidRDefault="000C1390" w:rsidP="00D14516">
            <w:pPr>
              <w:spacing w:after="0" w:line="240" w:lineRule="auto"/>
              <w:rPr>
                <w:rFonts w:ascii="Times New Roman" w:eastAsia="Times New Roman" w:hAnsi="Times New Roman" w:cs="Times New Roman"/>
                <w:sz w:val="24"/>
                <w:szCs w:val="24"/>
              </w:rPr>
            </w:pPr>
            <w:r w:rsidRPr="000C1390">
              <w:rPr>
                <w:rFonts w:ascii="Times New Roman" w:eastAsia="Times New Roman" w:hAnsi="Times New Roman" w:cs="Times New Roman"/>
                <w:b/>
                <w:bCs/>
                <w:color w:val="248D6C"/>
                <w:sz w:val="28"/>
                <w:szCs w:val="28"/>
              </w:rPr>
              <w:t>Online evangelism ads on social media can get you hundreds.  And for cheaper cost then SEO work and ranking tools. :)    Facebook and YouTube can better help you reach people for God's glory and for the goals of His kingdom.</w:t>
            </w:r>
          </w:p>
        </w:tc>
        <w:tc>
          <w:tcPr>
            <w:tcW w:w="634" w:type="dxa"/>
            <w:tcMar>
              <w:top w:w="0" w:type="dxa"/>
              <w:left w:w="225" w:type="dxa"/>
              <w:bottom w:w="0" w:type="dxa"/>
              <w:right w:w="225" w:type="dxa"/>
            </w:tcMar>
            <w:hideMark/>
          </w:tcPr>
          <w:p w14:paraId="5D9879FE" w14:textId="494EFC7A" w:rsidR="000C1390" w:rsidRPr="000C1390" w:rsidRDefault="000C1390" w:rsidP="000C1390">
            <w:pPr>
              <w:spacing w:after="0" w:line="240" w:lineRule="auto"/>
              <w:jc w:val="center"/>
              <w:rPr>
                <w:rFonts w:ascii="Times New Roman" w:eastAsia="Times New Roman" w:hAnsi="Times New Roman" w:cs="Times New Roman"/>
                <w:sz w:val="24"/>
                <w:szCs w:val="24"/>
              </w:rPr>
            </w:pPr>
          </w:p>
        </w:tc>
      </w:tr>
    </w:tbl>
    <w:p w14:paraId="2BF75A59"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42191505">
          <v:rect id="_x0000_i1038" style="width:840pt;height:.75pt" o:hrpct="0" o:hralign="center" o:hrstd="t" o:hr="t" fillcolor="#a0a0a0" stroked="f"/>
        </w:pict>
      </w:r>
    </w:p>
    <w:tbl>
      <w:tblPr>
        <w:tblW w:w="8672" w:type="dxa"/>
        <w:tblCellMar>
          <w:top w:w="15" w:type="dxa"/>
          <w:left w:w="15" w:type="dxa"/>
          <w:bottom w:w="15" w:type="dxa"/>
          <w:right w:w="15" w:type="dxa"/>
        </w:tblCellMar>
        <w:tblLook w:val="04A0" w:firstRow="1" w:lastRow="0" w:firstColumn="1" w:lastColumn="0" w:noHBand="0" w:noVBand="1"/>
      </w:tblPr>
      <w:tblGrid>
        <w:gridCol w:w="4336"/>
        <w:gridCol w:w="4336"/>
      </w:tblGrid>
      <w:tr w:rsidR="000C1390" w:rsidRPr="000C1390" w14:paraId="262891E1" w14:textId="77777777" w:rsidTr="000C1390">
        <w:tc>
          <w:tcPr>
            <w:tcW w:w="4336" w:type="dxa"/>
          </w:tcPr>
          <w:p w14:paraId="5FEF9647" w14:textId="77777777" w:rsidR="000C1390" w:rsidRDefault="000C1390" w:rsidP="000C1390">
            <w:pPr>
              <w:spacing w:after="450" w:line="240" w:lineRule="auto"/>
              <w:outlineLvl w:val="1"/>
              <w:rPr>
                <w:rFonts w:ascii="Times New Roman" w:eastAsia="Times New Roman" w:hAnsi="Times New Roman" w:cs="Times New Roman"/>
                <w:b/>
                <w:bCs/>
                <w:color w:val="248D6C"/>
                <w:sz w:val="48"/>
                <w:szCs w:val="48"/>
              </w:rPr>
            </w:pPr>
          </w:p>
          <w:p w14:paraId="362ECCB3" w14:textId="77777777" w:rsidR="000C1390" w:rsidRDefault="000C1390" w:rsidP="000C1390">
            <w:pPr>
              <w:spacing w:after="0" w:line="240" w:lineRule="auto"/>
              <w:rPr>
                <w:rFonts w:ascii="Times New Roman" w:eastAsia="Times New Roman" w:hAnsi="Times New Roman" w:cs="Times New Roman"/>
                <w:b/>
                <w:bCs/>
                <w:color w:val="248D6C"/>
                <w:sz w:val="48"/>
                <w:szCs w:val="48"/>
              </w:rPr>
            </w:pPr>
            <w:r w:rsidRPr="000C1390">
              <w:rPr>
                <w:rFonts w:ascii="Times New Roman" w:eastAsia="Times New Roman" w:hAnsi="Times New Roman" w:cs="Times New Roman"/>
                <w:b/>
                <w:bCs/>
                <w:color w:val="248D6C"/>
                <w:sz w:val="48"/>
                <w:szCs w:val="48"/>
              </w:rPr>
              <w:t>2. Online Bible courses and accumulating contacts and Bible studies (online and offline in your area).</w:t>
            </w:r>
          </w:p>
          <w:p w14:paraId="33DC0C41" w14:textId="56D14AC8" w:rsidR="000C1390" w:rsidRPr="000C1390" w:rsidRDefault="000C1390" w:rsidP="000C1390">
            <w:pPr>
              <w:spacing w:after="0" w:line="240" w:lineRule="auto"/>
              <w:rPr>
                <w:rFonts w:ascii="Times New Roman" w:eastAsia="Times New Roman" w:hAnsi="Times New Roman" w:cs="Times New Roman"/>
                <w:sz w:val="24"/>
                <w:szCs w:val="24"/>
              </w:rPr>
            </w:pPr>
          </w:p>
        </w:tc>
        <w:tc>
          <w:tcPr>
            <w:tcW w:w="4336" w:type="dxa"/>
            <w:tcMar>
              <w:top w:w="0" w:type="dxa"/>
              <w:left w:w="225" w:type="dxa"/>
              <w:bottom w:w="0" w:type="dxa"/>
              <w:right w:w="225" w:type="dxa"/>
            </w:tcMar>
            <w:hideMark/>
          </w:tcPr>
          <w:p w14:paraId="4B51C672" w14:textId="5DF5A587" w:rsidR="000C1390" w:rsidRPr="000C1390" w:rsidRDefault="000C1390" w:rsidP="000C1390">
            <w:pPr>
              <w:spacing w:after="0" w:line="240" w:lineRule="auto"/>
              <w:rPr>
                <w:rFonts w:ascii="Times New Roman" w:eastAsia="Times New Roman" w:hAnsi="Times New Roman" w:cs="Times New Roman"/>
                <w:sz w:val="24"/>
                <w:szCs w:val="24"/>
              </w:rPr>
            </w:pPr>
          </w:p>
        </w:tc>
      </w:tr>
    </w:tbl>
    <w:p w14:paraId="7D711B6F" w14:textId="43B1C670" w:rsidR="000C1390" w:rsidRPr="000C1390" w:rsidRDefault="000C1390" w:rsidP="000C1390">
      <w:pPr>
        <w:shd w:val="clear" w:color="auto" w:fill="FFFFFF"/>
        <w:spacing w:after="0"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248D6C"/>
          <w:sz w:val="24"/>
          <w:szCs w:val="24"/>
        </w:rPr>
        <w:t xml:space="preserve">I first want to give credit to an exceptional evangelist, this man in </w:t>
      </w:r>
      <w:proofErr w:type="gramStart"/>
      <w:r w:rsidRPr="000C1390">
        <w:rPr>
          <w:rFonts w:ascii="Times New Roman" w:eastAsia="Times New Roman" w:hAnsi="Times New Roman" w:cs="Times New Roman"/>
          <w:b/>
          <w:bCs/>
          <w:color w:val="248D6C"/>
          <w:sz w:val="24"/>
          <w:szCs w:val="24"/>
        </w:rPr>
        <w:t>a</w:t>
      </w:r>
      <w:proofErr w:type="gramEnd"/>
      <w:r w:rsidRPr="000C1390">
        <w:rPr>
          <w:rFonts w:ascii="Times New Roman" w:eastAsia="Times New Roman" w:hAnsi="Times New Roman" w:cs="Times New Roman"/>
          <w:b/>
          <w:bCs/>
          <w:color w:val="248D6C"/>
          <w:sz w:val="24"/>
          <w:szCs w:val="24"/>
        </w:rPr>
        <w:t xml:space="preserve"> online Zoom meeting with other COC preachers and evangelists, shared his successful strategies.  The concepts that were shown blew my mind.  I implemented what was taught and got results..</w:t>
      </w:r>
      <w:r w:rsidRPr="000C1390">
        <w:rPr>
          <w:rFonts w:ascii="Times New Roman" w:eastAsia="Times New Roman" w:hAnsi="Times New Roman" w:cs="Times New Roman"/>
          <w:color w:val="248D6C"/>
          <w:sz w:val="24"/>
          <w:szCs w:val="24"/>
        </w:rPr>
        <w:br/>
      </w:r>
      <w:r w:rsidRPr="000C1390">
        <w:rPr>
          <w:rFonts w:ascii="Times New Roman" w:eastAsia="Times New Roman" w:hAnsi="Times New Roman" w:cs="Times New Roman"/>
          <w:color w:val="248D6C"/>
          <w:sz w:val="24"/>
          <w:szCs w:val="24"/>
        </w:rPr>
        <w:br/>
      </w:r>
      <w:r w:rsidRPr="000C1390">
        <w:rPr>
          <w:rFonts w:ascii="Times New Roman" w:eastAsia="Times New Roman" w:hAnsi="Times New Roman" w:cs="Times New Roman"/>
          <w:b/>
          <w:bCs/>
          <w:color w:val="248D6C"/>
          <w:sz w:val="24"/>
          <w:szCs w:val="24"/>
        </w:rPr>
        <w:t xml:space="preserve">​Let me outline what was shown and what I did to implement the advice given...but first let me introduce and credit the person who helped me.  Please note, I don't know all the preachers beliefs in matters of their ideology.  I share </w:t>
      </w:r>
      <w:r w:rsidR="00B70375" w:rsidRPr="000C1390">
        <w:rPr>
          <w:rFonts w:ascii="Times New Roman" w:eastAsia="Times New Roman" w:hAnsi="Times New Roman" w:cs="Times New Roman"/>
          <w:b/>
          <w:bCs/>
          <w:color w:val="248D6C"/>
          <w:sz w:val="24"/>
          <w:szCs w:val="24"/>
        </w:rPr>
        <w:t>ideas</w:t>
      </w:r>
      <w:r w:rsidRPr="000C1390">
        <w:rPr>
          <w:rFonts w:ascii="Times New Roman" w:eastAsia="Times New Roman" w:hAnsi="Times New Roman" w:cs="Times New Roman"/>
          <w:b/>
          <w:bCs/>
          <w:color w:val="248D6C"/>
          <w:sz w:val="24"/>
          <w:szCs w:val="24"/>
        </w:rPr>
        <w:t xml:space="preserve"> from excellent evangelists, like Royce Bell, Ricky Shanks, Timothy Sparks, Etc.  But I don't sit down with a questioner to make sure they are right in all matters of doctrine.  Simply note: When I share a COC </w:t>
      </w:r>
      <w:r w:rsidRPr="000C1390">
        <w:rPr>
          <w:rFonts w:ascii="Times New Roman" w:eastAsia="Times New Roman" w:hAnsi="Times New Roman" w:cs="Times New Roman"/>
          <w:b/>
          <w:bCs/>
          <w:color w:val="248D6C"/>
          <w:sz w:val="24"/>
          <w:szCs w:val="24"/>
        </w:rPr>
        <w:lastRenderedPageBreak/>
        <w:t>preacher or evangelist, I am not endorsing everything they believe.  I am just sharing helpful resources that can help saints get results.</w:t>
      </w:r>
      <w:r w:rsidRPr="000C1390">
        <w:rPr>
          <w:rFonts w:ascii="Times New Roman" w:eastAsia="Times New Roman" w:hAnsi="Times New Roman" w:cs="Times New Roman"/>
          <w:color w:val="248D6C"/>
          <w:sz w:val="24"/>
          <w:szCs w:val="24"/>
        </w:rPr>
        <w:br/>
        <w:t>_________________________________________________________________</w:t>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b/>
          <w:bCs/>
          <w:color w:val="248D6C"/>
          <w:sz w:val="24"/>
          <w:szCs w:val="24"/>
        </w:rPr>
        <w:t>​Evangelist: Clint De France taught me and others his methods.   Brother Clint says, he gets about 20 Bible studies a week by the process he does in evangelism work.  He's grown his church doing this.  Clint has given success stories as well.  He detailed how a relative did this work and generated alot of Bible studies.  I tried Clint's technique and got 100 Bible study signatures in 3 weeks.</w:t>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b/>
          <w:bCs/>
          <w:color w:val="248D6C"/>
          <w:sz w:val="24"/>
          <w:szCs w:val="24"/>
        </w:rPr>
        <w:t xml:space="preserve">If you want to learn more about Clint De France see his online contact info and </w:t>
      </w:r>
      <w:r w:rsidR="00B70375" w:rsidRPr="000C1390">
        <w:rPr>
          <w:rFonts w:ascii="Times New Roman" w:eastAsia="Times New Roman" w:hAnsi="Times New Roman" w:cs="Times New Roman"/>
          <w:b/>
          <w:bCs/>
          <w:color w:val="248D6C"/>
          <w:sz w:val="24"/>
          <w:szCs w:val="24"/>
        </w:rPr>
        <w:t>resources.</w:t>
      </w:r>
      <w:r w:rsidRPr="000C1390">
        <w:rPr>
          <w:rFonts w:ascii="Times New Roman" w:eastAsia="Times New Roman" w:hAnsi="Times New Roman" w:cs="Times New Roman"/>
          <w:b/>
          <w:bCs/>
          <w:color w:val="248D6C"/>
          <w:sz w:val="24"/>
          <w:szCs w:val="24"/>
        </w:rPr>
        <w:t> </w:t>
      </w:r>
    </w:p>
    <w:p w14:paraId="77366217" w14:textId="77777777" w:rsidR="000C1390" w:rsidRPr="000C1390" w:rsidRDefault="0005665B" w:rsidP="000C1390">
      <w:pPr>
        <w:numPr>
          <w:ilvl w:val="0"/>
          <w:numId w:val="2"/>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hyperlink r:id="rId20" w:tgtFrame="_blank" w:history="1">
        <w:r w:rsidR="000C1390" w:rsidRPr="000C1390">
          <w:rPr>
            <w:rFonts w:ascii="Times New Roman" w:eastAsia="Times New Roman" w:hAnsi="Times New Roman" w:cs="Times New Roman"/>
            <w:b/>
            <w:bCs/>
            <w:i/>
            <w:iCs/>
            <w:color w:val="8D2424"/>
            <w:sz w:val="24"/>
            <w:szCs w:val="24"/>
            <w:u w:val="single"/>
          </w:rPr>
          <w:t>His congregational website</w:t>
        </w:r>
      </w:hyperlink>
    </w:p>
    <w:p w14:paraId="7C5DF46D" w14:textId="77777777" w:rsidR="000C1390" w:rsidRPr="000C1390" w:rsidRDefault="0005665B" w:rsidP="000C1390">
      <w:pPr>
        <w:numPr>
          <w:ilvl w:val="0"/>
          <w:numId w:val="2"/>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hyperlink r:id="rId21" w:tgtFrame="_blank" w:history="1">
        <w:r w:rsidR="000C1390" w:rsidRPr="000C1390">
          <w:rPr>
            <w:rFonts w:ascii="Times New Roman" w:eastAsia="Times New Roman" w:hAnsi="Times New Roman" w:cs="Times New Roman"/>
            <w:b/>
            <w:bCs/>
            <w:i/>
            <w:iCs/>
            <w:color w:val="8D2424"/>
            <w:sz w:val="24"/>
            <w:szCs w:val="24"/>
            <w:u w:val="single"/>
          </w:rPr>
          <w:t>Facebook page</w:t>
        </w:r>
      </w:hyperlink>
    </w:p>
    <w:p w14:paraId="3B770557" w14:textId="77777777" w:rsidR="000C1390" w:rsidRPr="000C1390" w:rsidRDefault="0005665B" w:rsidP="000C1390">
      <w:pPr>
        <w:numPr>
          <w:ilvl w:val="0"/>
          <w:numId w:val="2"/>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hyperlink r:id="rId22" w:tgtFrame="_blank" w:history="1">
        <w:r w:rsidR="000C1390" w:rsidRPr="000C1390">
          <w:rPr>
            <w:rFonts w:ascii="Times New Roman" w:eastAsia="Times New Roman" w:hAnsi="Times New Roman" w:cs="Times New Roman"/>
            <w:b/>
            <w:bCs/>
            <w:i/>
            <w:iCs/>
            <w:color w:val="8D2424"/>
            <w:sz w:val="24"/>
            <w:szCs w:val="24"/>
            <w:u w:val="single"/>
          </w:rPr>
          <w:t>YouTube page</w:t>
        </w:r>
      </w:hyperlink>
      <w:r w:rsidR="000C1390" w:rsidRPr="000C1390">
        <w:rPr>
          <w:rFonts w:ascii="Times New Roman" w:eastAsia="Times New Roman" w:hAnsi="Times New Roman" w:cs="Times New Roman"/>
          <w:color w:val="000000"/>
          <w:sz w:val="24"/>
          <w:szCs w:val="24"/>
        </w:rPr>
        <w:t>​</w:t>
      </w:r>
    </w:p>
    <w:p w14:paraId="6014AB4D"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57484093">
          <v:rect id="_x0000_i1039" style="width:840pt;height:.75pt" o:hrpct="0" o:hralign="center" o:hrstd="t" o:hr="t" fillcolor="#a0a0a0" stroked="f"/>
        </w:pict>
      </w:r>
    </w:p>
    <w:p w14:paraId="13FC9ADE" w14:textId="77777777"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248D6C"/>
          <w:sz w:val="24"/>
          <w:szCs w:val="24"/>
        </w:rPr>
        <w:t>Note: please read the first article on social media evangelism before reading the following.  The foremost mentioned content will help give you perspective on what is about to be shared. </w:t>
      </w:r>
    </w:p>
    <w:p w14:paraId="5CCDEDB8"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09E2267D">
          <v:rect id="_x0000_i1040" style="width:840pt;height:.75pt" o:hrpct="0" o:hralign="center" o:hrstd="t" o:hr="t" fillcolor="#a0a0a0" stroked="f"/>
        </w:pict>
      </w:r>
    </w:p>
    <w:p w14:paraId="63259916" w14:textId="77777777" w:rsidR="000C1390" w:rsidRPr="000C1390" w:rsidRDefault="000C1390" w:rsidP="000C1390">
      <w:pPr>
        <w:shd w:val="clear" w:color="auto" w:fill="FFFFFF"/>
        <w:spacing w:after="0" w:line="240" w:lineRule="auto"/>
        <w:jc w:val="center"/>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drawing>
          <wp:inline distT="0" distB="0" distL="0" distR="0" wp14:anchorId="061F9732" wp14:editId="27C98F16">
            <wp:extent cx="5945505" cy="3844760"/>
            <wp:effectExtent l="0" t="0" r="0" b="3810"/>
            <wp:docPr id="30" name="Picture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1378" cy="3855024"/>
                    </a:xfrm>
                    <a:prstGeom prst="rect">
                      <a:avLst/>
                    </a:prstGeom>
                    <a:noFill/>
                    <a:ln>
                      <a:noFill/>
                    </a:ln>
                  </pic:spPr>
                </pic:pic>
              </a:graphicData>
            </a:graphic>
          </wp:inline>
        </w:drawing>
      </w:r>
    </w:p>
    <w:p w14:paraId="4729E2EF" w14:textId="77777777" w:rsid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p>
    <w:p w14:paraId="346EDAC0" w14:textId="750E784C"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248D6C"/>
          <w:sz w:val="36"/>
          <w:szCs w:val="36"/>
        </w:rPr>
        <w:lastRenderedPageBreak/>
        <w:t>Below are the steps Clint showed me:</w:t>
      </w:r>
    </w:p>
    <w:p w14:paraId="1BCAD7F6" w14:textId="77777777"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color w:val="000000"/>
          <w:sz w:val="24"/>
          <w:szCs w:val="24"/>
        </w:rPr>
        <w:br/>
      </w:r>
      <w:r w:rsidRPr="000C1390">
        <w:rPr>
          <w:rFonts w:ascii="Times New Roman" w:eastAsia="Times New Roman" w:hAnsi="Times New Roman" w:cs="Times New Roman"/>
          <w:b/>
          <w:bCs/>
          <w:color w:val="248D6C"/>
          <w:sz w:val="48"/>
          <w:szCs w:val="48"/>
        </w:rPr>
        <w:t>Step One:</w:t>
      </w:r>
      <w:r w:rsidRPr="000C1390">
        <w:rPr>
          <w:rFonts w:ascii="Times New Roman" w:eastAsia="Times New Roman" w:hAnsi="Times New Roman" w:cs="Times New Roman"/>
          <w:b/>
          <w:bCs/>
          <w:color w:val="248D6C"/>
          <w:sz w:val="48"/>
          <w:szCs w:val="48"/>
        </w:rPr>
        <w:br/>
        <w:t>​</w:t>
      </w:r>
      <w:r w:rsidRPr="000C1390">
        <w:rPr>
          <w:rFonts w:ascii="Times New Roman" w:eastAsia="Times New Roman" w:hAnsi="Times New Roman" w:cs="Times New Roman"/>
          <w:color w:val="000000"/>
          <w:sz w:val="48"/>
          <w:szCs w:val="48"/>
        </w:rPr>
        <w:br/>
      </w:r>
      <w:r w:rsidRPr="000C1390">
        <w:rPr>
          <w:rFonts w:ascii="Times New Roman" w:eastAsia="Times New Roman" w:hAnsi="Times New Roman" w:cs="Times New Roman"/>
          <w:color w:val="248D6C"/>
          <w:sz w:val="48"/>
          <w:szCs w:val="48"/>
        </w:rPr>
        <w:t>​Clint makes a Facebook ad to invite people to visit his website to sign up for a Bible study course.  See his ad and also another COC congregation example ad.</w:t>
      </w:r>
    </w:p>
    <w:p w14:paraId="4FCBB489"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43EB5024">
          <v:rect id="_x0000_i1041" style="width:840pt;height:.75pt" o:hrpct="0" o:hralign="center" o:hrstd="t" o:hr="t" fillcolor="#a0a0a0" stroked="f"/>
        </w:pict>
      </w:r>
    </w:p>
    <w:p w14:paraId="54D9C023" w14:textId="77777777"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248D6C"/>
          <w:sz w:val="36"/>
          <w:szCs w:val="36"/>
        </w:rPr>
        <w:t>Clint's Facebook Ad</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248D6C"/>
          <w:sz w:val="36"/>
          <w:szCs w:val="36"/>
        </w:rPr>
        <w:t>​See website sign up </w:t>
      </w:r>
      <w:hyperlink r:id="rId24" w:tgtFrame="_blank" w:history="1">
        <w:r w:rsidRPr="000C1390">
          <w:rPr>
            <w:rFonts w:ascii="Times New Roman" w:eastAsia="Times New Roman" w:hAnsi="Times New Roman" w:cs="Times New Roman"/>
            <w:b/>
            <w:bCs/>
            <w:color w:val="8D2424"/>
            <w:sz w:val="36"/>
            <w:szCs w:val="36"/>
            <w:u w:val="single"/>
          </w:rPr>
          <w:t>link</w:t>
        </w:r>
      </w:hyperlink>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248D6C"/>
          <w:sz w:val="36"/>
          <w:szCs w:val="36"/>
        </w:rPr>
        <w:t>See the Facebook </w:t>
      </w:r>
      <w:hyperlink r:id="rId25" w:tgtFrame="_blank" w:history="1">
        <w:r w:rsidRPr="000C1390">
          <w:rPr>
            <w:rFonts w:ascii="Times New Roman" w:eastAsia="Times New Roman" w:hAnsi="Times New Roman" w:cs="Times New Roman"/>
            <w:b/>
            <w:bCs/>
            <w:color w:val="0000FF"/>
            <w:sz w:val="36"/>
            <w:szCs w:val="36"/>
            <w:u w:val="single"/>
          </w:rPr>
          <w:t>page</w:t>
        </w:r>
      </w:hyperlink>
      <w:r w:rsidRPr="000C1390">
        <w:rPr>
          <w:rFonts w:ascii="Times New Roman" w:eastAsia="Times New Roman" w:hAnsi="Times New Roman" w:cs="Times New Roman"/>
          <w:b/>
          <w:bCs/>
          <w:color w:val="8D2424"/>
          <w:sz w:val="36"/>
          <w:szCs w:val="36"/>
        </w:rPr>
        <w:t> </w:t>
      </w:r>
      <w:r w:rsidRPr="000C1390">
        <w:rPr>
          <w:rFonts w:ascii="Times New Roman" w:eastAsia="Times New Roman" w:hAnsi="Times New Roman" w:cs="Times New Roman"/>
          <w:b/>
          <w:bCs/>
          <w:color w:val="248D6C"/>
          <w:sz w:val="36"/>
          <w:szCs w:val="36"/>
        </w:rPr>
        <w:t>where the ad is placed</w:t>
      </w:r>
    </w:p>
    <w:p w14:paraId="40ACECC9" w14:textId="77777777" w:rsidR="000C1390" w:rsidRPr="000C1390" w:rsidRDefault="000C1390" w:rsidP="000C1390">
      <w:pPr>
        <w:shd w:val="clear" w:color="auto" w:fill="FFFFFF"/>
        <w:spacing w:after="0" w:line="240" w:lineRule="auto"/>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lastRenderedPageBreak/>
        <w:drawing>
          <wp:inline distT="0" distB="0" distL="0" distR="0" wp14:anchorId="3DF23FC1" wp14:editId="29DEFCE7">
            <wp:extent cx="5949950" cy="4835359"/>
            <wp:effectExtent l="0" t="0" r="0" b="3810"/>
            <wp:docPr id="32"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9785" cy="4843352"/>
                    </a:xfrm>
                    <a:prstGeom prst="rect">
                      <a:avLst/>
                    </a:prstGeom>
                    <a:noFill/>
                    <a:ln>
                      <a:noFill/>
                    </a:ln>
                  </pic:spPr>
                </pic:pic>
              </a:graphicData>
            </a:graphic>
          </wp:inline>
        </w:drawing>
      </w:r>
    </w:p>
    <w:p w14:paraId="4504AE57"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356E60E7">
          <v:rect id="_x0000_i1042" style="width:840pt;height:.75pt" o:hrpct="0" o:hralign="center" o:hrstd="t" o:hr="t" fillcolor="#a0a0a0" stroked="f"/>
        </w:pict>
      </w:r>
    </w:p>
    <w:p w14:paraId="7CCFC466"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p>
    <w:p w14:paraId="44D76C6F"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p>
    <w:p w14:paraId="7E847248"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p>
    <w:p w14:paraId="2907868B"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p>
    <w:p w14:paraId="340BCBE8" w14:textId="77777777" w:rsidR="00B70375"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p>
    <w:p w14:paraId="5FA118D8" w14:textId="20C155F8"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248D6C"/>
          <w:sz w:val="36"/>
          <w:szCs w:val="36"/>
        </w:rPr>
        <w:lastRenderedPageBreak/>
        <w:t>You can also use your churches Facebook page to promote singing up for Bible studies with "Facebook events" on the church FB page.</w:t>
      </w:r>
    </w:p>
    <w:p w14:paraId="4242FD1F" w14:textId="77777777" w:rsidR="000C1390" w:rsidRPr="000C1390" w:rsidRDefault="000C1390" w:rsidP="000C1390">
      <w:pPr>
        <w:shd w:val="clear" w:color="auto" w:fill="FFFFFF"/>
        <w:spacing w:after="0" w:line="240" w:lineRule="auto"/>
        <w:jc w:val="center"/>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drawing>
          <wp:inline distT="0" distB="0" distL="0" distR="0" wp14:anchorId="2A46BF52" wp14:editId="4DE7C829">
            <wp:extent cx="6254115" cy="4067070"/>
            <wp:effectExtent l="0" t="0" r="0" b="0"/>
            <wp:docPr id="34" name="Picture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506" cy="4075778"/>
                    </a:xfrm>
                    <a:prstGeom prst="rect">
                      <a:avLst/>
                    </a:prstGeom>
                    <a:noFill/>
                    <a:ln>
                      <a:noFill/>
                    </a:ln>
                  </pic:spPr>
                </pic:pic>
              </a:graphicData>
            </a:graphic>
          </wp:inline>
        </w:drawing>
      </w:r>
    </w:p>
    <w:p w14:paraId="1EF56242"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66884001">
          <v:rect id="_x0000_i1043" style="width:840pt;height:.75pt" o:hrpct="0" o:hralign="center" o:hrstd="t" o:hr="t" fillcolor="#a0a0a0" stroked="f"/>
        </w:pict>
      </w:r>
    </w:p>
    <w:p w14:paraId="665037D0" w14:textId="57B70663" w:rsidR="000C1390" w:rsidRPr="00D14516" w:rsidRDefault="000C1390" w:rsidP="00D14516">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248D6C"/>
          <w:sz w:val="36"/>
          <w:szCs w:val="36"/>
        </w:rPr>
        <w:t>Another Example Facebook Ad from a different COC congregational group. </w:t>
      </w:r>
      <w:r w:rsidRPr="000C1390">
        <w:rPr>
          <w:rFonts w:ascii="Times New Roman" w:eastAsia="Times New Roman" w:hAnsi="Times New Roman" w:cs="Times New Roman"/>
          <w:b/>
          <w:bCs/>
          <w:color w:val="248D6C"/>
          <w:sz w:val="36"/>
          <w:szCs w:val="36"/>
        </w:rPr>
        <w:br/>
        <w:t>​Click on links to learn more about this other church assembly.</w:t>
      </w:r>
      <w:r w:rsidRPr="000C1390">
        <w:rPr>
          <w:rFonts w:ascii="Times New Roman" w:eastAsia="Times New Roman" w:hAnsi="Times New Roman" w:cs="Times New Roman"/>
          <w:b/>
          <w:bCs/>
          <w:color w:val="248D6C"/>
          <w:sz w:val="36"/>
          <w:szCs w:val="36"/>
        </w:rPr>
        <w:br/>
        <w:t>Also to get a better view of the Facebook ad.</w:t>
      </w:r>
      <w:r w:rsidR="00D14516">
        <w:rPr>
          <w:rFonts w:ascii="Times New Roman" w:eastAsia="Times New Roman" w:hAnsi="Times New Roman" w:cs="Times New Roman"/>
          <w:b/>
          <w:bCs/>
          <w:color w:val="000000"/>
          <w:sz w:val="36"/>
          <w:szCs w:val="36"/>
        </w:rPr>
        <w:t xml:space="preserve"> </w:t>
      </w:r>
      <w:r w:rsidRPr="000C1390">
        <w:rPr>
          <w:rFonts w:ascii="Times New Roman" w:eastAsia="Times New Roman" w:hAnsi="Times New Roman" w:cs="Times New Roman"/>
          <w:b/>
          <w:bCs/>
          <w:color w:val="248D6C"/>
          <w:sz w:val="36"/>
          <w:szCs w:val="36"/>
        </w:rPr>
        <w:t>See website sign up</w:t>
      </w:r>
      <w:r w:rsidRPr="000C1390">
        <w:rPr>
          <w:rFonts w:ascii="Times New Roman" w:eastAsia="Times New Roman" w:hAnsi="Times New Roman" w:cs="Times New Roman"/>
          <w:b/>
          <w:bCs/>
          <w:color w:val="8D2424"/>
          <w:sz w:val="36"/>
          <w:szCs w:val="36"/>
        </w:rPr>
        <w:t> </w:t>
      </w:r>
      <w:hyperlink r:id="rId28" w:tgtFrame="_blank" w:history="1">
        <w:r w:rsidRPr="000C1390">
          <w:rPr>
            <w:rFonts w:ascii="Times New Roman" w:eastAsia="Times New Roman" w:hAnsi="Times New Roman" w:cs="Times New Roman"/>
            <w:b/>
            <w:bCs/>
            <w:color w:val="0000FF"/>
            <w:sz w:val="36"/>
            <w:szCs w:val="36"/>
            <w:u w:val="single"/>
          </w:rPr>
          <w:t>link</w:t>
        </w:r>
      </w:hyperlink>
      <w:r w:rsidR="00D14516">
        <w:rPr>
          <w:rFonts w:ascii="Times New Roman" w:eastAsia="Times New Roman" w:hAnsi="Times New Roman" w:cs="Times New Roman"/>
          <w:b/>
          <w:bCs/>
          <w:color w:val="000000"/>
          <w:sz w:val="36"/>
          <w:szCs w:val="36"/>
        </w:rPr>
        <w:t xml:space="preserve">. </w:t>
      </w:r>
      <w:r w:rsidRPr="000C1390">
        <w:rPr>
          <w:rFonts w:ascii="Times New Roman" w:eastAsia="Times New Roman" w:hAnsi="Times New Roman" w:cs="Times New Roman"/>
          <w:b/>
          <w:bCs/>
          <w:color w:val="248D6C"/>
          <w:sz w:val="36"/>
          <w:szCs w:val="36"/>
        </w:rPr>
        <w:t>See the Facebook </w:t>
      </w:r>
      <w:hyperlink r:id="rId29" w:tgtFrame="_blank" w:history="1">
        <w:r w:rsidRPr="000C1390">
          <w:rPr>
            <w:rFonts w:ascii="Times New Roman" w:eastAsia="Times New Roman" w:hAnsi="Times New Roman" w:cs="Times New Roman"/>
            <w:b/>
            <w:bCs/>
            <w:color w:val="0000FF"/>
            <w:sz w:val="36"/>
            <w:szCs w:val="36"/>
            <w:u w:val="single"/>
          </w:rPr>
          <w:t>page</w:t>
        </w:r>
      </w:hyperlink>
      <w:r w:rsidRPr="000C1390">
        <w:rPr>
          <w:rFonts w:ascii="Times New Roman" w:eastAsia="Times New Roman" w:hAnsi="Times New Roman" w:cs="Times New Roman"/>
          <w:b/>
          <w:bCs/>
          <w:color w:val="8D2424"/>
          <w:sz w:val="36"/>
          <w:szCs w:val="36"/>
        </w:rPr>
        <w:t> </w:t>
      </w:r>
      <w:r w:rsidRPr="000C1390">
        <w:rPr>
          <w:rFonts w:ascii="Times New Roman" w:eastAsia="Times New Roman" w:hAnsi="Times New Roman" w:cs="Times New Roman"/>
          <w:b/>
          <w:bCs/>
          <w:color w:val="248D6C"/>
          <w:sz w:val="36"/>
          <w:szCs w:val="36"/>
        </w:rPr>
        <w:t xml:space="preserve">where the ad is </w:t>
      </w:r>
      <w:proofErr w:type="gramStart"/>
      <w:r w:rsidRPr="000C1390">
        <w:rPr>
          <w:rFonts w:ascii="Times New Roman" w:eastAsia="Times New Roman" w:hAnsi="Times New Roman" w:cs="Times New Roman"/>
          <w:b/>
          <w:bCs/>
          <w:color w:val="248D6C"/>
          <w:sz w:val="36"/>
          <w:szCs w:val="36"/>
        </w:rPr>
        <w:t>placed</w:t>
      </w:r>
      <w:proofErr w:type="gramEnd"/>
    </w:p>
    <w:p w14:paraId="2E7A244B" w14:textId="77777777" w:rsidR="000C1390" w:rsidRPr="000C1390" w:rsidRDefault="000C1390" w:rsidP="000C1390">
      <w:pPr>
        <w:shd w:val="clear" w:color="auto" w:fill="FFFFFF"/>
        <w:spacing w:after="0" w:line="240" w:lineRule="auto"/>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lastRenderedPageBreak/>
        <w:drawing>
          <wp:inline distT="0" distB="0" distL="0" distR="0" wp14:anchorId="1B35C99A" wp14:editId="7983EC56">
            <wp:extent cx="3549650" cy="7372350"/>
            <wp:effectExtent l="0" t="0" r="0" b="0"/>
            <wp:docPr id="36" name="Pictur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9650" cy="7372350"/>
                    </a:xfrm>
                    <a:prstGeom prst="rect">
                      <a:avLst/>
                    </a:prstGeom>
                    <a:noFill/>
                    <a:ln>
                      <a:noFill/>
                    </a:ln>
                  </pic:spPr>
                </pic:pic>
              </a:graphicData>
            </a:graphic>
          </wp:inline>
        </w:drawing>
      </w:r>
    </w:p>
    <w:p w14:paraId="1ECF2325"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140C4826">
          <v:rect id="_x0000_i1044" style="width:840pt;height:.75pt" o:hrpct="0" o:hralign="center" o:hrstd="t" o:hr="t" fillcolor="#a0a0a0" stroked="f"/>
        </w:pict>
      </w:r>
    </w:p>
    <w:p w14:paraId="0B840A60" w14:textId="77777777"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248D6C"/>
          <w:sz w:val="48"/>
          <w:szCs w:val="48"/>
        </w:rPr>
        <w:lastRenderedPageBreak/>
        <w:t>Step Two:</w:t>
      </w:r>
      <w:r w:rsidRPr="000C1390">
        <w:rPr>
          <w:rFonts w:ascii="Times New Roman" w:eastAsia="Times New Roman" w:hAnsi="Times New Roman" w:cs="Times New Roman"/>
          <w:b/>
          <w:bCs/>
          <w:color w:val="248D6C"/>
          <w:sz w:val="48"/>
          <w:szCs w:val="48"/>
        </w:rPr>
        <w:br/>
        <w:t>​</w:t>
      </w:r>
      <w:r w:rsidRPr="000C1390">
        <w:rPr>
          <w:rFonts w:ascii="Times New Roman" w:eastAsia="Times New Roman" w:hAnsi="Times New Roman" w:cs="Times New Roman"/>
          <w:color w:val="000000"/>
          <w:sz w:val="48"/>
          <w:szCs w:val="48"/>
        </w:rPr>
        <w:br/>
      </w:r>
      <w:r w:rsidRPr="000C1390">
        <w:rPr>
          <w:rFonts w:ascii="Times New Roman" w:eastAsia="Times New Roman" w:hAnsi="Times New Roman" w:cs="Times New Roman"/>
          <w:color w:val="248D6C"/>
          <w:sz w:val="48"/>
          <w:szCs w:val="48"/>
        </w:rPr>
        <w:t>​Clint of course has a website where people can sign up for a Bible study course.  He uses Weebly, (as do I).  It's free and anyone who knows how to drag and drop preferred items on a page, can do it.  Which is anyone.  No HTML or code knowledge required.  This website and my other sites are Weebly. </w:t>
      </w:r>
    </w:p>
    <w:p w14:paraId="638EC6BC"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36388EDB">
          <v:rect id="_x0000_i1045" style="width:840pt;height:.75pt" o:hrpct="0" o:hralign="center" o:hrstd="t" o:hr="t" fillcolor="#a0a0a0" stroked="f"/>
        </w:pict>
      </w:r>
    </w:p>
    <w:p w14:paraId="776B0D89" w14:textId="77777777"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248D6C"/>
          <w:sz w:val="48"/>
          <w:szCs w:val="48"/>
        </w:rPr>
        <w:t>Step Three:</w:t>
      </w:r>
      <w:r w:rsidRPr="000C1390">
        <w:rPr>
          <w:rFonts w:ascii="Times New Roman" w:eastAsia="Times New Roman" w:hAnsi="Times New Roman" w:cs="Times New Roman"/>
          <w:b/>
          <w:bCs/>
          <w:color w:val="248D6C"/>
          <w:sz w:val="48"/>
          <w:szCs w:val="48"/>
        </w:rPr>
        <w:br/>
        <w:t>​</w:t>
      </w:r>
      <w:r w:rsidRPr="000C1390">
        <w:rPr>
          <w:rFonts w:ascii="Times New Roman" w:eastAsia="Times New Roman" w:hAnsi="Times New Roman" w:cs="Times New Roman"/>
          <w:color w:val="000000"/>
          <w:sz w:val="48"/>
          <w:szCs w:val="48"/>
        </w:rPr>
        <w:br/>
      </w:r>
      <w:r w:rsidRPr="000C1390">
        <w:rPr>
          <w:rFonts w:ascii="Times New Roman" w:eastAsia="Times New Roman" w:hAnsi="Times New Roman" w:cs="Times New Roman"/>
          <w:color w:val="248D6C"/>
          <w:sz w:val="48"/>
          <w:szCs w:val="48"/>
        </w:rPr>
        <w:t xml:space="preserve">​The third step is very smart, Clint uses </w:t>
      </w:r>
      <w:proofErr w:type="spellStart"/>
      <w:proofErr w:type="gramStart"/>
      <w:r w:rsidRPr="000C1390">
        <w:rPr>
          <w:rFonts w:ascii="Times New Roman" w:eastAsia="Times New Roman" w:hAnsi="Times New Roman" w:cs="Times New Roman"/>
          <w:color w:val="248D6C"/>
          <w:sz w:val="48"/>
          <w:szCs w:val="48"/>
        </w:rPr>
        <w:t>a</w:t>
      </w:r>
      <w:proofErr w:type="spellEnd"/>
      <w:proofErr w:type="gramEnd"/>
      <w:r w:rsidRPr="000C1390">
        <w:rPr>
          <w:rFonts w:ascii="Times New Roman" w:eastAsia="Times New Roman" w:hAnsi="Times New Roman" w:cs="Times New Roman"/>
          <w:color w:val="248D6C"/>
          <w:sz w:val="48"/>
          <w:szCs w:val="48"/>
        </w:rPr>
        <w:t xml:space="preserve"> online Bible study course platform.   He uses </w:t>
      </w:r>
      <w:hyperlink r:id="rId31" w:tgtFrame="_blank" w:history="1">
        <w:r w:rsidRPr="000C1390">
          <w:rPr>
            <w:rFonts w:ascii="Times New Roman" w:eastAsia="Times New Roman" w:hAnsi="Times New Roman" w:cs="Times New Roman"/>
            <w:b/>
            <w:bCs/>
            <w:color w:val="8D2424"/>
            <w:sz w:val="48"/>
            <w:szCs w:val="48"/>
            <w:u w:val="single"/>
          </w:rPr>
          <w:t>Google Forms</w:t>
        </w:r>
      </w:hyperlink>
      <w:r w:rsidRPr="000C1390">
        <w:rPr>
          <w:rFonts w:ascii="Times New Roman" w:eastAsia="Times New Roman" w:hAnsi="Times New Roman" w:cs="Times New Roman"/>
          <w:color w:val="248D6C"/>
          <w:sz w:val="48"/>
          <w:szCs w:val="48"/>
        </w:rPr>
        <w:t xml:space="preserve">. It's easy to use, create courses with </w:t>
      </w:r>
      <w:proofErr w:type="spellStart"/>
      <w:r w:rsidRPr="000C1390">
        <w:rPr>
          <w:rFonts w:ascii="Times New Roman" w:eastAsia="Times New Roman" w:hAnsi="Times New Roman" w:cs="Times New Roman"/>
          <w:color w:val="248D6C"/>
          <w:sz w:val="48"/>
          <w:szCs w:val="48"/>
        </w:rPr>
        <w:t>it's</w:t>
      </w:r>
      <w:proofErr w:type="spellEnd"/>
      <w:r w:rsidRPr="000C1390">
        <w:rPr>
          <w:rFonts w:ascii="Times New Roman" w:eastAsia="Times New Roman" w:hAnsi="Times New Roman" w:cs="Times New Roman"/>
          <w:color w:val="248D6C"/>
          <w:sz w:val="48"/>
          <w:szCs w:val="48"/>
        </w:rPr>
        <w:t xml:space="preserve"> tools and is free.  Brother Clint uses Facebook ads to target those in local area.   </w:t>
      </w:r>
    </w:p>
    <w:p w14:paraId="60F3288B" w14:textId="36E2A8D5"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248D6C"/>
          <w:sz w:val="36"/>
          <w:szCs w:val="36"/>
        </w:rPr>
        <w:t>I encourage you to take his course on the website I showed you to get a better understanding of its content and it's qualities.</w:t>
      </w:r>
    </w:p>
    <w:p w14:paraId="6B674C5D"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32CD321D">
          <v:rect id="_x0000_i1046" style="width:840pt;height:.75pt" o:hrpct="0" o:hralign="center" o:hrstd="t" o:hr="t" fillcolor="#a0a0a0" stroked="f"/>
        </w:pict>
      </w:r>
    </w:p>
    <w:p w14:paraId="74E96CE4" w14:textId="77777777"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248D6C"/>
          <w:sz w:val="24"/>
          <w:szCs w:val="24"/>
        </w:rPr>
        <w:t>Clint first asks people on the Bible course to give their email address.  This is needed to reach back to them to share the online students score and having an email helps further follow through. </w:t>
      </w:r>
      <w:r w:rsidRPr="000C1390">
        <w:rPr>
          <w:rFonts w:ascii="Times New Roman" w:eastAsia="Times New Roman" w:hAnsi="Times New Roman" w:cs="Times New Roman"/>
          <w:color w:val="000000"/>
          <w:sz w:val="24"/>
          <w:szCs w:val="24"/>
        </w:rPr>
        <w:t>  </w:t>
      </w:r>
      <w:r w:rsidRPr="000C1390">
        <w:rPr>
          <w:rFonts w:ascii="Times New Roman" w:eastAsia="Times New Roman" w:hAnsi="Times New Roman" w:cs="Times New Roman"/>
          <w:b/>
          <w:bCs/>
          <w:color w:val="248D6C"/>
          <w:sz w:val="24"/>
          <w:szCs w:val="24"/>
        </w:rPr>
        <w:t xml:space="preserve">In evangelism it is important for people to give an investment, when people give their email and their name, it helps with corresponded, but it also helps build more of an emotional investment in the content the online Bible student has signed up </w:t>
      </w:r>
      <w:r w:rsidRPr="000C1390">
        <w:rPr>
          <w:rFonts w:ascii="Times New Roman" w:eastAsia="Times New Roman" w:hAnsi="Times New Roman" w:cs="Times New Roman"/>
          <w:b/>
          <w:bCs/>
          <w:color w:val="248D6C"/>
          <w:sz w:val="24"/>
          <w:szCs w:val="24"/>
        </w:rPr>
        <w:lastRenderedPageBreak/>
        <w:t>for.  Investments equal better follow through with those who invest.  Also, having people share personal questions, is an investment.  </w:t>
      </w:r>
    </w:p>
    <w:p w14:paraId="3A035041"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0508521D">
          <v:rect id="_x0000_i1047" style="width:840pt;height:.75pt" o:hrpct="0" o:hralign="center" o:hrstd="t" o:hr="t" fillcolor="#a0a0a0" stroked="f"/>
        </w:pict>
      </w:r>
    </w:p>
    <w:p w14:paraId="45471CF6" w14:textId="77777777" w:rsidR="00B70375"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r w:rsidRPr="000C1390">
        <w:rPr>
          <w:rFonts w:ascii="Times New Roman" w:eastAsia="Times New Roman" w:hAnsi="Times New Roman" w:cs="Times New Roman"/>
          <w:b/>
          <w:bCs/>
          <w:color w:val="248D6C"/>
          <w:sz w:val="36"/>
          <w:szCs w:val="36"/>
        </w:rPr>
        <w:t>Picture clips from the online Bible course</w:t>
      </w:r>
    </w:p>
    <w:p w14:paraId="2C2A96F8" w14:textId="0F803A3E" w:rsidR="000C1390" w:rsidRPr="000C1390"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noProof/>
          <w:sz w:val="24"/>
          <w:szCs w:val="24"/>
        </w:rPr>
        <w:drawing>
          <wp:inline distT="0" distB="0" distL="0" distR="0" wp14:anchorId="2BF5EC73" wp14:editId="147CB6DF">
            <wp:extent cx="5664200" cy="4711585"/>
            <wp:effectExtent l="0" t="0" r="0" b="0"/>
            <wp:docPr id="43" name="Picture 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8128" cy="4723170"/>
                    </a:xfrm>
                    <a:prstGeom prst="rect">
                      <a:avLst/>
                    </a:prstGeom>
                    <a:noFill/>
                    <a:ln>
                      <a:noFill/>
                    </a:ln>
                  </pic:spPr>
                </pic:pic>
              </a:graphicData>
            </a:graphic>
          </wp:inline>
        </w:drawing>
      </w:r>
    </w:p>
    <w:tbl>
      <w:tblPr>
        <w:tblW w:w="17250" w:type="dxa"/>
        <w:tblCellMar>
          <w:top w:w="15" w:type="dxa"/>
          <w:left w:w="15" w:type="dxa"/>
          <w:bottom w:w="15" w:type="dxa"/>
          <w:right w:w="15" w:type="dxa"/>
        </w:tblCellMar>
        <w:tblLook w:val="04A0" w:firstRow="1" w:lastRow="0" w:firstColumn="1" w:lastColumn="0" w:noHBand="0" w:noVBand="1"/>
      </w:tblPr>
      <w:tblGrid>
        <w:gridCol w:w="9490"/>
        <w:gridCol w:w="7760"/>
      </w:tblGrid>
      <w:tr w:rsidR="000C1390" w:rsidRPr="000C1390" w14:paraId="2ED07B2B" w14:textId="77777777" w:rsidTr="000C1390">
        <w:tc>
          <w:tcPr>
            <w:tcW w:w="8180" w:type="dxa"/>
            <w:tcMar>
              <w:top w:w="0" w:type="dxa"/>
              <w:left w:w="225" w:type="dxa"/>
              <w:bottom w:w="0" w:type="dxa"/>
              <w:right w:w="225" w:type="dxa"/>
            </w:tcMar>
            <w:hideMark/>
          </w:tcPr>
          <w:p w14:paraId="78EE7B43" w14:textId="4C2A755F" w:rsidR="000C1390" w:rsidRPr="000C1390" w:rsidRDefault="000C1390" w:rsidP="000C1390">
            <w:pPr>
              <w:spacing w:after="0" w:line="240" w:lineRule="auto"/>
              <w:rPr>
                <w:rFonts w:ascii="Times New Roman" w:eastAsia="Times New Roman" w:hAnsi="Times New Roman" w:cs="Times New Roman"/>
                <w:sz w:val="24"/>
                <w:szCs w:val="24"/>
              </w:rPr>
            </w:pPr>
            <w:r w:rsidRPr="000C1390">
              <w:rPr>
                <w:rFonts w:ascii="Times New Roman" w:eastAsia="Times New Roman" w:hAnsi="Times New Roman" w:cs="Times New Roman"/>
                <w:noProof/>
                <w:sz w:val="24"/>
                <w:szCs w:val="24"/>
              </w:rPr>
              <w:lastRenderedPageBreak/>
              <w:drawing>
                <wp:inline distT="0" distB="0" distL="0" distR="0" wp14:anchorId="550EA5D0" wp14:editId="681A6A55">
                  <wp:extent cx="5740400" cy="3872865"/>
                  <wp:effectExtent l="0" t="0" r="0" b="0"/>
                  <wp:docPr id="41" name="Picture 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6985" cy="3890801"/>
                          </a:xfrm>
                          <a:prstGeom prst="rect">
                            <a:avLst/>
                          </a:prstGeom>
                          <a:noFill/>
                          <a:ln>
                            <a:noFill/>
                          </a:ln>
                        </pic:spPr>
                      </pic:pic>
                    </a:graphicData>
                  </a:graphic>
                </wp:inline>
              </w:drawing>
            </w:r>
          </w:p>
          <w:p w14:paraId="6FFBAB01" w14:textId="26E5E317" w:rsidR="000C1390" w:rsidRPr="000C1390" w:rsidRDefault="000C1390" w:rsidP="000C1390">
            <w:pPr>
              <w:spacing w:after="0" w:line="240" w:lineRule="auto"/>
              <w:jc w:val="center"/>
              <w:rPr>
                <w:rFonts w:ascii="Times New Roman" w:eastAsia="Times New Roman" w:hAnsi="Times New Roman" w:cs="Times New Roman"/>
                <w:sz w:val="24"/>
                <w:szCs w:val="24"/>
              </w:rPr>
            </w:pPr>
          </w:p>
        </w:tc>
        <w:tc>
          <w:tcPr>
            <w:tcW w:w="8170" w:type="dxa"/>
            <w:tcMar>
              <w:top w:w="0" w:type="dxa"/>
              <w:left w:w="225" w:type="dxa"/>
              <w:bottom w:w="0" w:type="dxa"/>
              <w:right w:w="225" w:type="dxa"/>
            </w:tcMar>
            <w:hideMark/>
          </w:tcPr>
          <w:p w14:paraId="24DC3456" w14:textId="62E937A7" w:rsidR="000C1390" w:rsidRPr="000C1390" w:rsidRDefault="000C1390" w:rsidP="000C1390">
            <w:pPr>
              <w:spacing w:after="0" w:line="240" w:lineRule="auto"/>
              <w:jc w:val="center"/>
              <w:rPr>
                <w:rFonts w:ascii="Times New Roman" w:eastAsia="Times New Roman" w:hAnsi="Times New Roman" w:cs="Times New Roman"/>
                <w:sz w:val="24"/>
                <w:szCs w:val="24"/>
              </w:rPr>
            </w:pPr>
          </w:p>
        </w:tc>
      </w:tr>
    </w:tbl>
    <w:p w14:paraId="0A2F4349" w14:textId="77777777" w:rsidR="000C1390" w:rsidRDefault="000C1390" w:rsidP="000C1390">
      <w:pPr>
        <w:shd w:val="clear" w:color="auto" w:fill="FFFFFF"/>
        <w:spacing w:after="0" w:line="240" w:lineRule="auto"/>
        <w:textAlignment w:val="top"/>
        <w:rPr>
          <w:rFonts w:ascii="Arial" w:eastAsia="Times New Roman" w:hAnsi="Arial" w:cs="Arial"/>
          <w:color w:val="000000"/>
          <w:sz w:val="24"/>
          <w:szCs w:val="24"/>
        </w:rPr>
      </w:pPr>
    </w:p>
    <w:p w14:paraId="556B5BDC" w14:textId="77302618" w:rsidR="000C1390" w:rsidRDefault="000C1390" w:rsidP="000C1390">
      <w:pPr>
        <w:shd w:val="clear" w:color="auto" w:fill="FFFFFF"/>
        <w:spacing w:after="0" w:line="240" w:lineRule="auto"/>
        <w:textAlignment w:val="top"/>
        <w:rPr>
          <w:rFonts w:ascii="Arial" w:eastAsia="Times New Roman" w:hAnsi="Arial" w:cs="Arial"/>
          <w:color w:val="000000"/>
          <w:sz w:val="24"/>
          <w:szCs w:val="24"/>
        </w:rPr>
      </w:pPr>
      <w:r w:rsidRPr="000C1390">
        <w:rPr>
          <w:rFonts w:ascii="Times New Roman" w:eastAsia="Times New Roman" w:hAnsi="Times New Roman" w:cs="Times New Roman"/>
          <w:noProof/>
          <w:sz w:val="24"/>
          <w:szCs w:val="24"/>
        </w:rPr>
        <w:drawing>
          <wp:inline distT="0" distB="0" distL="0" distR="0" wp14:anchorId="0D324C06" wp14:editId="4864D341">
            <wp:extent cx="5854700" cy="3670300"/>
            <wp:effectExtent l="0" t="0" r="0" b="635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2623" cy="3681536"/>
                    </a:xfrm>
                    <a:prstGeom prst="rect">
                      <a:avLst/>
                    </a:prstGeom>
                    <a:noFill/>
                    <a:ln>
                      <a:noFill/>
                    </a:ln>
                  </pic:spPr>
                </pic:pic>
              </a:graphicData>
            </a:graphic>
          </wp:inline>
        </w:drawing>
      </w:r>
    </w:p>
    <w:p w14:paraId="01E69827" w14:textId="77777777" w:rsidR="000C1390" w:rsidRDefault="000C1390" w:rsidP="000C1390">
      <w:pPr>
        <w:shd w:val="clear" w:color="auto" w:fill="FFFFFF"/>
        <w:spacing w:after="0" w:line="240" w:lineRule="auto"/>
        <w:textAlignment w:val="top"/>
        <w:rPr>
          <w:rFonts w:ascii="Arial" w:eastAsia="Times New Roman" w:hAnsi="Arial" w:cs="Arial"/>
          <w:color w:val="000000"/>
          <w:sz w:val="24"/>
          <w:szCs w:val="24"/>
        </w:rPr>
      </w:pPr>
    </w:p>
    <w:p w14:paraId="0F11F5BE" w14:textId="12AFEB6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2B42D244">
          <v:rect id="_x0000_i1048" style="width:840pt;height:.75pt" o:hrpct="0" o:hralign="center" o:hrstd="t" o:hr="t" fillcolor="#a0a0a0" stroked="f"/>
        </w:pict>
      </w:r>
    </w:p>
    <w:p w14:paraId="46D6AD21" w14:textId="77777777" w:rsidR="00B70375" w:rsidRDefault="000C1390" w:rsidP="000C1390">
      <w:pPr>
        <w:shd w:val="clear" w:color="auto" w:fill="FFFFFF"/>
        <w:spacing w:after="450" w:line="240" w:lineRule="auto"/>
        <w:textAlignment w:val="top"/>
        <w:outlineLvl w:val="1"/>
        <w:rPr>
          <w:rFonts w:ascii="Times New Roman" w:eastAsia="Times New Roman" w:hAnsi="Times New Roman" w:cs="Times New Roman"/>
          <w:noProof/>
          <w:sz w:val="24"/>
          <w:szCs w:val="24"/>
        </w:rPr>
      </w:pPr>
      <w:r w:rsidRPr="000C1390">
        <w:rPr>
          <w:rFonts w:ascii="Times New Roman" w:eastAsia="Times New Roman" w:hAnsi="Times New Roman" w:cs="Times New Roman"/>
          <w:b/>
          <w:bCs/>
          <w:color w:val="248D6C"/>
          <w:sz w:val="36"/>
          <w:szCs w:val="36"/>
        </w:rPr>
        <w:lastRenderedPageBreak/>
        <w:t>Also, it's good to ask if they were baptized and for what reason.  To show later, if someone gets confused when hearing about baptism, for those who were baptized for the wrong reasons...</w:t>
      </w:r>
      <w:r w:rsidR="00B70375" w:rsidRPr="00B70375">
        <w:rPr>
          <w:rFonts w:ascii="Times New Roman" w:eastAsia="Times New Roman" w:hAnsi="Times New Roman" w:cs="Times New Roman"/>
          <w:noProof/>
          <w:sz w:val="24"/>
          <w:szCs w:val="24"/>
        </w:rPr>
        <w:t xml:space="preserve"> </w:t>
      </w:r>
    </w:p>
    <w:p w14:paraId="3F0D3AB0" w14:textId="042627EF" w:rsidR="000C1390" w:rsidRPr="000C1390" w:rsidRDefault="00B70375"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noProof/>
          <w:sz w:val="24"/>
          <w:szCs w:val="24"/>
        </w:rPr>
        <w:drawing>
          <wp:inline distT="0" distB="0" distL="0" distR="0" wp14:anchorId="4D7FFBE1" wp14:editId="722411B0">
            <wp:extent cx="5685032" cy="5473700"/>
            <wp:effectExtent l="0" t="0" r="0" b="0"/>
            <wp:docPr id="45" name="Picture 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0829" cy="5488910"/>
                    </a:xfrm>
                    <a:prstGeom prst="rect">
                      <a:avLst/>
                    </a:prstGeom>
                    <a:noFill/>
                    <a:ln>
                      <a:noFill/>
                    </a:ln>
                  </pic:spPr>
                </pic:pic>
              </a:graphicData>
            </a:graphic>
          </wp:inline>
        </w:drawing>
      </w:r>
    </w:p>
    <w:tbl>
      <w:tblPr>
        <w:tblW w:w="17250" w:type="dxa"/>
        <w:tblCellMar>
          <w:top w:w="15" w:type="dxa"/>
          <w:left w:w="15" w:type="dxa"/>
          <w:bottom w:w="15" w:type="dxa"/>
          <w:right w:w="15" w:type="dxa"/>
        </w:tblCellMar>
        <w:tblLook w:val="04A0" w:firstRow="1" w:lastRow="0" w:firstColumn="1" w:lastColumn="0" w:noHBand="0" w:noVBand="1"/>
      </w:tblPr>
      <w:tblGrid>
        <w:gridCol w:w="9581"/>
        <w:gridCol w:w="7669"/>
      </w:tblGrid>
      <w:tr w:rsidR="00B70375" w:rsidRPr="000C1390" w14:paraId="21F242DD" w14:textId="77777777" w:rsidTr="000C1390">
        <w:tc>
          <w:tcPr>
            <w:tcW w:w="8180" w:type="dxa"/>
            <w:tcMar>
              <w:top w:w="0" w:type="dxa"/>
              <w:left w:w="225" w:type="dxa"/>
              <w:bottom w:w="0" w:type="dxa"/>
              <w:right w:w="225" w:type="dxa"/>
            </w:tcMar>
            <w:hideMark/>
          </w:tcPr>
          <w:p w14:paraId="79914268" w14:textId="2FD63DD6" w:rsidR="000C1390" w:rsidRPr="000C1390" w:rsidRDefault="00B70375" w:rsidP="00B70375">
            <w:pPr>
              <w:spacing w:after="0" w:line="240" w:lineRule="auto"/>
              <w:rPr>
                <w:rFonts w:ascii="Times New Roman" w:eastAsia="Times New Roman" w:hAnsi="Times New Roman" w:cs="Times New Roman"/>
                <w:sz w:val="24"/>
                <w:szCs w:val="24"/>
              </w:rPr>
            </w:pPr>
            <w:r w:rsidRPr="000C1390">
              <w:rPr>
                <w:rFonts w:ascii="Times New Roman" w:eastAsia="Times New Roman" w:hAnsi="Times New Roman" w:cs="Times New Roman"/>
                <w:noProof/>
                <w:sz w:val="24"/>
                <w:szCs w:val="24"/>
              </w:rPr>
              <w:lastRenderedPageBreak/>
              <w:drawing>
                <wp:inline distT="0" distB="0" distL="0" distR="0" wp14:anchorId="490EFCFB" wp14:editId="2E21C07E">
                  <wp:extent cx="5798211" cy="5511800"/>
                  <wp:effectExtent l="0" t="0" r="0" b="0"/>
                  <wp:docPr id="46" name="Picture 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4444" cy="5536737"/>
                          </a:xfrm>
                          <a:prstGeom prst="rect">
                            <a:avLst/>
                          </a:prstGeom>
                          <a:noFill/>
                          <a:ln>
                            <a:noFill/>
                          </a:ln>
                        </pic:spPr>
                      </pic:pic>
                    </a:graphicData>
                  </a:graphic>
                </wp:inline>
              </w:drawing>
            </w:r>
          </w:p>
        </w:tc>
        <w:tc>
          <w:tcPr>
            <w:tcW w:w="8170" w:type="dxa"/>
            <w:tcMar>
              <w:top w:w="0" w:type="dxa"/>
              <w:left w:w="225" w:type="dxa"/>
              <w:bottom w:w="0" w:type="dxa"/>
              <w:right w:w="225" w:type="dxa"/>
            </w:tcMar>
            <w:hideMark/>
          </w:tcPr>
          <w:p w14:paraId="54AD9321" w14:textId="6BB00115" w:rsidR="000C1390" w:rsidRPr="000C1390" w:rsidRDefault="000C1390" w:rsidP="00B70375">
            <w:pPr>
              <w:spacing w:after="0" w:line="240" w:lineRule="auto"/>
              <w:rPr>
                <w:rFonts w:ascii="Times New Roman" w:eastAsia="Times New Roman" w:hAnsi="Times New Roman" w:cs="Times New Roman"/>
                <w:sz w:val="24"/>
                <w:szCs w:val="24"/>
              </w:rPr>
            </w:pPr>
          </w:p>
        </w:tc>
      </w:tr>
    </w:tbl>
    <w:p w14:paraId="65FBE502" w14:textId="77777777" w:rsidR="000C1390" w:rsidRPr="000C1390" w:rsidRDefault="000C1390" w:rsidP="000C1390">
      <w:pPr>
        <w:shd w:val="clear" w:color="auto" w:fill="FFFFFF"/>
        <w:spacing w:after="0" w:line="240" w:lineRule="auto"/>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lastRenderedPageBreak/>
        <w:drawing>
          <wp:inline distT="0" distB="0" distL="0" distR="0" wp14:anchorId="55594B7C" wp14:editId="7FB1601B">
            <wp:extent cx="6486335" cy="5473700"/>
            <wp:effectExtent l="0" t="0" r="0" b="0"/>
            <wp:docPr id="47" name="Picture 4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9464" cy="5484779"/>
                    </a:xfrm>
                    <a:prstGeom prst="rect">
                      <a:avLst/>
                    </a:prstGeom>
                    <a:noFill/>
                    <a:ln>
                      <a:noFill/>
                    </a:ln>
                  </pic:spPr>
                </pic:pic>
              </a:graphicData>
            </a:graphic>
          </wp:inline>
        </w:drawing>
      </w:r>
    </w:p>
    <w:p w14:paraId="0B8D7DEF"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3D89493A">
          <v:rect id="_x0000_i1049" style="width:840pt;height:.75pt" o:hrpct="0" o:hralign="center" o:hrstd="t" o:hr="t" fillcolor="#a0a0a0" stroked="f"/>
        </w:pict>
      </w:r>
    </w:p>
    <w:p w14:paraId="0EF7C459" w14:textId="77777777" w:rsidR="00D14516"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r w:rsidRPr="000C1390">
        <w:rPr>
          <w:rFonts w:ascii="Times New Roman" w:eastAsia="Times New Roman" w:hAnsi="Times New Roman" w:cs="Times New Roman"/>
          <w:b/>
          <w:bCs/>
          <w:color w:val="248D6C"/>
          <w:sz w:val="48"/>
          <w:szCs w:val="48"/>
        </w:rPr>
        <w:t>Step Four:</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248D6C"/>
          <w:sz w:val="48"/>
          <w:szCs w:val="48"/>
        </w:rPr>
        <w:t>​</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248D6C"/>
          <w:sz w:val="36"/>
          <w:szCs w:val="36"/>
        </w:rPr>
        <w:t xml:space="preserve">​Clint finds a good lesson source to make </w:t>
      </w:r>
      <w:proofErr w:type="spellStart"/>
      <w:proofErr w:type="gramStart"/>
      <w:r w:rsidRPr="000C1390">
        <w:rPr>
          <w:rFonts w:ascii="Times New Roman" w:eastAsia="Times New Roman" w:hAnsi="Times New Roman" w:cs="Times New Roman"/>
          <w:b/>
          <w:bCs/>
          <w:color w:val="248D6C"/>
          <w:sz w:val="36"/>
          <w:szCs w:val="36"/>
        </w:rPr>
        <w:t>a</w:t>
      </w:r>
      <w:proofErr w:type="spellEnd"/>
      <w:proofErr w:type="gramEnd"/>
      <w:r w:rsidRPr="000C1390">
        <w:rPr>
          <w:rFonts w:ascii="Times New Roman" w:eastAsia="Times New Roman" w:hAnsi="Times New Roman" w:cs="Times New Roman"/>
          <w:b/>
          <w:bCs/>
          <w:color w:val="248D6C"/>
          <w:sz w:val="36"/>
          <w:szCs w:val="36"/>
        </w:rPr>
        <w:t xml:space="preserve"> online Bible study course.  The saints help Clint with this work.  They email those who take the online Bible study courses, the following lesson, after the previous is completed, with a professional/warm message.</w:t>
      </w:r>
      <w:r w:rsidRPr="000C1390">
        <w:rPr>
          <w:rFonts w:ascii="Times New Roman" w:eastAsia="Times New Roman" w:hAnsi="Times New Roman" w:cs="Times New Roman"/>
          <w:b/>
          <w:bCs/>
          <w:color w:val="248D6C"/>
          <w:sz w:val="36"/>
          <w:szCs w:val="36"/>
        </w:rPr>
        <w:br/>
      </w:r>
      <w:r w:rsidRPr="000C1390">
        <w:rPr>
          <w:rFonts w:ascii="Times New Roman" w:eastAsia="Times New Roman" w:hAnsi="Times New Roman" w:cs="Times New Roman"/>
          <w:b/>
          <w:bCs/>
          <w:color w:val="248D6C"/>
          <w:sz w:val="36"/>
          <w:szCs w:val="36"/>
        </w:rPr>
        <w:br/>
      </w:r>
    </w:p>
    <w:p w14:paraId="3A5372F0" w14:textId="77777777" w:rsidR="00D14516"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248D6C"/>
          <w:sz w:val="36"/>
          <w:szCs w:val="36"/>
        </w:rPr>
      </w:pPr>
      <w:r w:rsidRPr="000C1390">
        <w:rPr>
          <w:rFonts w:ascii="Times New Roman" w:eastAsia="Times New Roman" w:hAnsi="Times New Roman" w:cs="Times New Roman"/>
          <w:b/>
          <w:bCs/>
          <w:color w:val="248D6C"/>
          <w:sz w:val="36"/>
          <w:szCs w:val="36"/>
        </w:rPr>
        <w:lastRenderedPageBreak/>
        <w:t>There are 6 lessons in all.  The courses are short and don't take too long to do. </w:t>
      </w:r>
      <w:r w:rsidRPr="000C1390">
        <w:rPr>
          <w:rFonts w:ascii="Times New Roman" w:eastAsia="Times New Roman" w:hAnsi="Times New Roman" w:cs="Times New Roman"/>
          <w:b/>
          <w:bCs/>
          <w:color w:val="248D6C"/>
          <w:sz w:val="36"/>
          <w:szCs w:val="36"/>
        </w:rPr>
        <w:br/>
      </w:r>
      <w:r w:rsidRPr="000C1390">
        <w:rPr>
          <w:rFonts w:ascii="Times New Roman" w:eastAsia="Times New Roman" w:hAnsi="Times New Roman" w:cs="Times New Roman"/>
          <w:b/>
          <w:bCs/>
          <w:color w:val="248D6C"/>
          <w:sz w:val="36"/>
          <w:szCs w:val="36"/>
        </w:rPr>
        <w:br/>
        <w:t>Once the online Bible courses are done, the Bible student is contacted and invited to have meet for a personal study, to go over/review the content they did.   </w:t>
      </w:r>
    </w:p>
    <w:p w14:paraId="4E24E522" w14:textId="5234454D"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248D6C"/>
          <w:sz w:val="36"/>
          <w:szCs w:val="36"/>
        </w:rPr>
        <w:t>If they did Bible courses on the true church and salvation, then the review process can be a time to answer questions as well as reinforce the content in the shared study.  Once the content has been reviewed, the question can be asked, if they would like to be saved.</w:t>
      </w:r>
      <w:r w:rsidRPr="000C1390">
        <w:rPr>
          <w:rFonts w:ascii="Times New Roman" w:eastAsia="Times New Roman" w:hAnsi="Times New Roman" w:cs="Times New Roman"/>
          <w:b/>
          <w:bCs/>
          <w:color w:val="248D6C"/>
          <w:sz w:val="36"/>
          <w:szCs w:val="36"/>
        </w:rPr>
        <w:br/>
      </w:r>
      <w:r w:rsidRPr="000C1390">
        <w:rPr>
          <w:rFonts w:ascii="Times New Roman" w:eastAsia="Times New Roman" w:hAnsi="Times New Roman" w:cs="Times New Roman"/>
          <w:b/>
          <w:bCs/>
          <w:color w:val="248D6C"/>
          <w:sz w:val="36"/>
          <w:szCs w:val="36"/>
        </w:rPr>
        <w:br/>
        <w:t>The great thing about creating online courses for virtual study as well as a visit for a literal study is investment.  They have invested their time, energy, social information, and their interest in answering the Bible questions.   Investment is powerful for helping to generate follow through.   </w:t>
      </w:r>
      <w:r w:rsidRPr="000C1390">
        <w:rPr>
          <w:rFonts w:ascii="Times New Roman" w:eastAsia="Times New Roman" w:hAnsi="Times New Roman" w:cs="Times New Roman"/>
          <w:b/>
          <w:bCs/>
          <w:color w:val="248D6C"/>
          <w:sz w:val="36"/>
          <w:szCs w:val="36"/>
        </w:rPr>
        <w:br/>
      </w:r>
      <w:r w:rsidRPr="000C1390">
        <w:rPr>
          <w:rFonts w:ascii="Times New Roman" w:eastAsia="Times New Roman" w:hAnsi="Times New Roman" w:cs="Times New Roman"/>
          <w:b/>
          <w:bCs/>
          <w:color w:val="248D6C"/>
          <w:sz w:val="36"/>
          <w:szCs w:val="36"/>
        </w:rPr>
        <w:br/>
        <w:t>Again, Clint runs Facebook ads in his local area for the purpose of meeting up with the student to have Bible study's.     </w:t>
      </w:r>
      <w:r w:rsidRPr="000C1390">
        <w:rPr>
          <w:rFonts w:ascii="Times New Roman" w:eastAsia="Times New Roman" w:hAnsi="Times New Roman" w:cs="Times New Roman"/>
          <w:b/>
          <w:bCs/>
          <w:color w:val="248D6C"/>
          <w:sz w:val="36"/>
          <w:szCs w:val="36"/>
        </w:rPr>
        <w:br/>
      </w:r>
      <w:r w:rsidRPr="000C1390">
        <w:rPr>
          <w:rFonts w:ascii="Times New Roman" w:eastAsia="Times New Roman" w:hAnsi="Times New Roman" w:cs="Times New Roman"/>
          <w:b/>
          <w:bCs/>
          <w:color w:val="248D6C"/>
          <w:sz w:val="36"/>
          <w:szCs w:val="36"/>
        </w:rPr>
        <w:br/>
        <w:t>​Through this above mentioned formula, Brother Clint has had great success in reaching people.  </w:t>
      </w:r>
    </w:p>
    <w:p w14:paraId="787722BD"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56CB1DB2">
          <v:rect id="_x0000_i1050" style="width:840pt;height:.75pt" o:hrpct="0" o:hralign="center" o:hrstd="t" o:hr="t" fillcolor="#a0a0a0" stroked="f"/>
        </w:pict>
      </w:r>
    </w:p>
    <w:p w14:paraId="0D7CA141" w14:textId="77777777" w:rsidR="000C1390" w:rsidRPr="000C1390" w:rsidRDefault="000C1390" w:rsidP="000C1390">
      <w:pPr>
        <w:shd w:val="clear" w:color="auto" w:fill="FFFFFF"/>
        <w:spacing w:after="0" w:line="240" w:lineRule="auto"/>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lastRenderedPageBreak/>
        <w:drawing>
          <wp:inline distT="0" distB="0" distL="0" distR="0" wp14:anchorId="05E13E33" wp14:editId="70E8A245">
            <wp:extent cx="5118100" cy="2777994"/>
            <wp:effectExtent l="0" t="0" r="6350" b="3810"/>
            <wp:docPr id="50" name="Picture 5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1577" cy="2779881"/>
                    </a:xfrm>
                    <a:prstGeom prst="rect">
                      <a:avLst/>
                    </a:prstGeom>
                    <a:noFill/>
                    <a:ln>
                      <a:noFill/>
                    </a:ln>
                  </pic:spPr>
                </pic:pic>
              </a:graphicData>
            </a:graphic>
          </wp:inline>
        </w:drawing>
      </w:r>
    </w:p>
    <w:p w14:paraId="30E87CEC" w14:textId="77777777" w:rsidR="00D14516" w:rsidRDefault="00D14516"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p>
    <w:p w14:paraId="72544A4A" w14:textId="77777777" w:rsidR="00D14516"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000000"/>
          <w:sz w:val="36"/>
          <w:szCs w:val="36"/>
        </w:rPr>
        <w:t>What I do...in following</w:t>
      </w:r>
      <w:r w:rsidRPr="000C1390">
        <w:rPr>
          <w:rFonts w:ascii="Times New Roman" w:eastAsia="Times New Roman" w:hAnsi="Times New Roman" w:cs="Times New Roman"/>
          <w:b/>
          <w:bCs/>
          <w:color w:val="000000"/>
          <w:sz w:val="36"/>
          <w:szCs w:val="36"/>
        </w:rPr>
        <w:br/>
        <w:t>​Brother Clint's exceptional advice.</w:t>
      </w:r>
      <w:r w:rsidRPr="000C1390">
        <w:rPr>
          <w:rFonts w:ascii="Times New Roman" w:eastAsia="Times New Roman" w:hAnsi="Times New Roman" w:cs="Times New Roman"/>
          <w:b/>
          <w:bCs/>
          <w:color w:val="000000"/>
          <w:sz w:val="36"/>
          <w:szCs w:val="36"/>
        </w:rPr>
        <w:br/>
        <w:t>(Besides aspects mentioned above).</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000000"/>
          <w:sz w:val="36"/>
          <w:szCs w:val="36"/>
        </w:rPr>
        <w:br/>
        <w:t>A. Instead of using Google Forms, I use </w:t>
      </w:r>
      <w:proofErr w:type="spellStart"/>
      <w:r w:rsidR="006A7A84">
        <w:fldChar w:fldCharType="begin"/>
      </w:r>
      <w:r w:rsidR="006A7A84">
        <w:instrText xml:space="preserve"> HYPERLINK "https://www.flexiquiz.com/" \t "_blank" </w:instrText>
      </w:r>
      <w:r w:rsidR="006A7A84">
        <w:fldChar w:fldCharType="separate"/>
      </w:r>
      <w:r w:rsidRPr="000C1390">
        <w:rPr>
          <w:rFonts w:ascii="Times New Roman" w:eastAsia="Times New Roman" w:hAnsi="Times New Roman" w:cs="Times New Roman"/>
          <w:b/>
          <w:bCs/>
          <w:color w:val="0000FF"/>
          <w:sz w:val="36"/>
          <w:szCs w:val="36"/>
          <w:u w:val="single"/>
        </w:rPr>
        <w:t>FlexQuiz</w:t>
      </w:r>
      <w:proofErr w:type="spellEnd"/>
      <w:r w:rsidR="006A7A84">
        <w:rPr>
          <w:rFonts w:ascii="Times New Roman" w:eastAsia="Times New Roman" w:hAnsi="Times New Roman" w:cs="Times New Roman"/>
          <w:b/>
          <w:bCs/>
          <w:color w:val="0000FF"/>
          <w:sz w:val="36"/>
          <w:szCs w:val="36"/>
          <w:u w:val="single"/>
        </w:rPr>
        <w:fldChar w:fldCharType="end"/>
      </w:r>
      <w:r w:rsidRPr="000C1390">
        <w:rPr>
          <w:rFonts w:ascii="Times New Roman" w:eastAsia="Times New Roman" w:hAnsi="Times New Roman" w:cs="Times New Roman"/>
          <w:b/>
          <w:bCs/>
          <w:color w:val="000000"/>
          <w:sz w:val="36"/>
          <w:szCs w:val="36"/>
        </w:rPr>
        <w:t>. </w:t>
      </w:r>
      <w:r w:rsidR="00B70375" w:rsidRPr="000C1390">
        <w:rPr>
          <w:rFonts w:ascii="Times New Roman" w:eastAsia="Times New Roman" w:hAnsi="Times New Roman" w:cs="Times New Roman"/>
          <w:b/>
          <w:bCs/>
          <w:color w:val="000000"/>
          <w:sz w:val="36"/>
          <w:szCs w:val="36"/>
        </w:rPr>
        <w:t>There are</w:t>
      </w:r>
      <w:r w:rsidRPr="000C1390">
        <w:rPr>
          <w:rFonts w:ascii="Times New Roman" w:eastAsia="Times New Roman" w:hAnsi="Times New Roman" w:cs="Times New Roman"/>
          <w:b/>
          <w:bCs/>
          <w:color w:val="000000"/>
          <w:sz w:val="36"/>
          <w:szCs w:val="36"/>
        </w:rPr>
        <w:t xml:space="preserve"> many formats online for creating quizzes. But I found this to (for me) be the best.  The platform is free, unless one wants to have their analyst tool.  It shows how many signed up, their contact info, who followed through, etc.  </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000000"/>
          <w:sz w:val="36"/>
          <w:szCs w:val="36"/>
        </w:rPr>
        <w:br/>
        <w:t>B. Also the email responses are automated.  When people finish, they are emailed (a prewritten message by me) with the results of the quizzes.  The email has a PDF report on the answered they got right and if they passed a certificate of completion.</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000000"/>
          <w:sz w:val="36"/>
          <w:szCs w:val="36"/>
        </w:rPr>
        <w:br/>
        <w:t xml:space="preserve">C. Like Google Forms, the Bible student can see their progress and how many pages they have left to do.  I </w:t>
      </w:r>
      <w:r w:rsidRPr="000C1390">
        <w:rPr>
          <w:rFonts w:ascii="Times New Roman" w:eastAsia="Times New Roman" w:hAnsi="Times New Roman" w:cs="Times New Roman"/>
          <w:b/>
          <w:bCs/>
          <w:color w:val="000000"/>
          <w:sz w:val="36"/>
          <w:szCs w:val="36"/>
        </w:rPr>
        <w:lastRenderedPageBreak/>
        <w:t>personal make my lessons around 30 minutes. </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000000"/>
          <w:sz w:val="36"/>
          <w:szCs w:val="36"/>
        </w:rPr>
        <w:br/>
        <w:t>D.  I encourage you to try out my </w:t>
      </w:r>
      <w:hyperlink r:id="rId39" w:tgtFrame="_blank" w:history="1">
        <w:r w:rsidRPr="000C1390">
          <w:rPr>
            <w:rFonts w:ascii="Times New Roman" w:eastAsia="Times New Roman" w:hAnsi="Times New Roman" w:cs="Times New Roman"/>
            <w:b/>
            <w:bCs/>
            <w:color w:val="0000FF"/>
            <w:sz w:val="36"/>
            <w:szCs w:val="36"/>
            <w:u w:val="single"/>
          </w:rPr>
          <w:t>Bible course </w:t>
        </w:r>
      </w:hyperlink>
      <w:r w:rsidRPr="000C1390">
        <w:rPr>
          <w:rFonts w:ascii="Times New Roman" w:eastAsia="Times New Roman" w:hAnsi="Times New Roman" w:cs="Times New Roman"/>
          <w:b/>
          <w:bCs/>
          <w:color w:val="000000"/>
          <w:sz w:val="36"/>
          <w:szCs w:val="36"/>
        </w:rPr>
        <w:t xml:space="preserve">as well to get </w:t>
      </w:r>
      <w:r w:rsidR="00D14516" w:rsidRPr="000C1390">
        <w:rPr>
          <w:rFonts w:ascii="Times New Roman" w:eastAsia="Times New Roman" w:hAnsi="Times New Roman" w:cs="Times New Roman"/>
          <w:b/>
          <w:bCs/>
          <w:color w:val="000000"/>
          <w:sz w:val="36"/>
          <w:szCs w:val="36"/>
        </w:rPr>
        <w:t>ideas</w:t>
      </w:r>
      <w:r w:rsidRPr="000C1390">
        <w:rPr>
          <w:rFonts w:ascii="Times New Roman" w:eastAsia="Times New Roman" w:hAnsi="Times New Roman" w:cs="Times New Roman"/>
          <w:b/>
          <w:bCs/>
          <w:color w:val="000000"/>
          <w:sz w:val="36"/>
          <w:szCs w:val="36"/>
        </w:rPr>
        <w:t xml:space="preserve"> and to get a feel for it.  I used Wix to create my online Bible course page.  It is more costly then </w:t>
      </w:r>
      <w:r w:rsidR="00D14516" w:rsidRPr="000C1390">
        <w:rPr>
          <w:rFonts w:ascii="Times New Roman" w:eastAsia="Times New Roman" w:hAnsi="Times New Roman" w:cs="Times New Roman"/>
          <w:b/>
          <w:bCs/>
          <w:color w:val="000000"/>
          <w:sz w:val="36"/>
          <w:szCs w:val="36"/>
        </w:rPr>
        <w:t>Weebly but</w:t>
      </w:r>
      <w:r w:rsidRPr="000C1390">
        <w:rPr>
          <w:rFonts w:ascii="Times New Roman" w:eastAsia="Times New Roman" w:hAnsi="Times New Roman" w:cs="Times New Roman"/>
          <w:b/>
          <w:bCs/>
          <w:color w:val="000000"/>
          <w:sz w:val="36"/>
          <w:szCs w:val="36"/>
        </w:rPr>
        <w:t xml:space="preserve"> has better drag and drop tools.  See website </w:t>
      </w:r>
      <w:hyperlink r:id="rId40" w:tgtFrame="_blank" w:history="1">
        <w:r w:rsidRPr="000C1390">
          <w:rPr>
            <w:rFonts w:ascii="Times New Roman" w:eastAsia="Times New Roman" w:hAnsi="Times New Roman" w:cs="Times New Roman"/>
            <w:b/>
            <w:bCs/>
            <w:color w:val="0000FF"/>
            <w:sz w:val="36"/>
            <w:szCs w:val="36"/>
            <w:u w:val="single"/>
          </w:rPr>
          <w:t>here</w:t>
        </w:r>
      </w:hyperlink>
      <w:r w:rsidRPr="000C1390">
        <w:rPr>
          <w:rFonts w:ascii="Times New Roman" w:eastAsia="Times New Roman" w:hAnsi="Times New Roman" w:cs="Times New Roman"/>
          <w:b/>
          <w:bCs/>
          <w:color w:val="000000"/>
          <w:sz w:val="36"/>
          <w:szCs w:val="36"/>
        </w:rPr>
        <w:t>. </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000000"/>
          <w:sz w:val="36"/>
          <w:szCs w:val="36"/>
        </w:rPr>
        <w:br/>
        <w:t>E. Once they finish the courses, they are shown a "reward page," that is hidden from the regular website viewer.   See page</w:t>
      </w:r>
      <w:hyperlink r:id="rId41" w:tgtFrame="_blank" w:history="1">
        <w:r w:rsidRPr="000C1390">
          <w:rPr>
            <w:rFonts w:ascii="Times New Roman" w:eastAsia="Times New Roman" w:hAnsi="Times New Roman" w:cs="Times New Roman"/>
            <w:b/>
            <w:bCs/>
            <w:color w:val="0000FF"/>
            <w:sz w:val="36"/>
            <w:szCs w:val="36"/>
            <w:u w:val="single"/>
          </w:rPr>
          <w:t> here</w:t>
        </w:r>
      </w:hyperlink>
      <w:r w:rsidRPr="000C1390">
        <w:rPr>
          <w:rFonts w:ascii="Times New Roman" w:eastAsia="Times New Roman" w:hAnsi="Times New Roman" w:cs="Times New Roman"/>
          <w:b/>
          <w:bCs/>
          <w:color w:val="000000"/>
          <w:sz w:val="36"/>
          <w:szCs w:val="36"/>
        </w:rPr>
        <w:t>.   </w:t>
      </w:r>
    </w:p>
    <w:p w14:paraId="0142E002" w14:textId="474D0F64"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000000"/>
          <w:sz w:val="36"/>
          <w:szCs w:val="36"/>
        </w:rPr>
        <w:t xml:space="preserve">The purpose of this page is to reward the student not just with the progress of doing the online work or the certificate of completing that Bible work, but to give the Bible student online resources as </w:t>
      </w:r>
      <w:proofErr w:type="spellStart"/>
      <w:proofErr w:type="gramStart"/>
      <w:r w:rsidRPr="000C1390">
        <w:rPr>
          <w:rFonts w:ascii="Times New Roman" w:eastAsia="Times New Roman" w:hAnsi="Times New Roman" w:cs="Times New Roman"/>
          <w:b/>
          <w:bCs/>
          <w:color w:val="000000"/>
          <w:sz w:val="36"/>
          <w:szCs w:val="36"/>
        </w:rPr>
        <w:t>a</w:t>
      </w:r>
      <w:proofErr w:type="spellEnd"/>
      <w:proofErr w:type="gramEnd"/>
      <w:r w:rsidRPr="000C1390">
        <w:rPr>
          <w:rFonts w:ascii="Times New Roman" w:eastAsia="Times New Roman" w:hAnsi="Times New Roman" w:cs="Times New Roman"/>
          <w:b/>
          <w:bCs/>
          <w:color w:val="000000"/>
          <w:sz w:val="36"/>
          <w:szCs w:val="36"/>
        </w:rPr>
        <w:t xml:space="preserve"> extra treat.  If you click on the "reward page" you will see those students who finished the course, are given a personal Bible study invite for those who live in my area, (Tampa, FL. US).  </w:t>
      </w:r>
      <w:r w:rsidRPr="000C1390">
        <w:rPr>
          <w:rFonts w:ascii="Times New Roman" w:eastAsia="Times New Roman" w:hAnsi="Times New Roman" w:cs="Times New Roman"/>
          <w:b/>
          <w:bCs/>
          <w:color w:val="000000"/>
          <w:sz w:val="36"/>
          <w:szCs w:val="36"/>
        </w:rPr>
        <w:br/>
      </w:r>
      <w:r w:rsidRPr="000C1390">
        <w:rPr>
          <w:rFonts w:ascii="Times New Roman" w:eastAsia="Times New Roman" w:hAnsi="Times New Roman" w:cs="Times New Roman"/>
          <w:b/>
          <w:bCs/>
          <w:color w:val="000000"/>
          <w:sz w:val="36"/>
          <w:szCs w:val="36"/>
        </w:rPr>
        <w:br/>
        <w:t>I spent around 40 dollars in 2 weeks and got 700 clicks to my sign up page and got 100 signatures.  This process works.   Here are pictures of the ad stats and the ad post.</w:t>
      </w:r>
    </w:p>
    <w:tbl>
      <w:tblPr>
        <w:tblW w:w="17250" w:type="dxa"/>
        <w:tblCellMar>
          <w:top w:w="15" w:type="dxa"/>
          <w:left w:w="15" w:type="dxa"/>
          <w:bottom w:w="15" w:type="dxa"/>
          <w:right w:w="15" w:type="dxa"/>
        </w:tblCellMar>
        <w:tblLook w:val="04A0" w:firstRow="1" w:lastRow="0" w:firstColumn="1" w:lastColumn="0" w:noHBand="0" w:noVBand="1"/>
      </w:tblPr>
      <w:tblGrid>
        <w:gridCol w:w="10030"/>
        <w:gridCol w:w="7220"/>
      </w:tblGrid>
      <w:tr w:rsidR="000C1390" w:rsidRPr="000C1390" w14:paraId="0B67FF8C" w14:textId="77777777" w:rsidTr="000C1390">
        <w:tc>
          <w:tcPr>
            <w:tcW w:w="8180" w:type="dxa"/>
            <w:tcMar>
              <w:top w:w="0" w:type="dxa"/>
              <w:left w:w="225" w:type="dxa"/>
              <w:bottom w:w="0" w:type="dxa"/>
              <w:right w:w="225" w:type="dxa"/>
            </w:tcMar>
            <w:hideMark/>
          </w:tcPr>
          <w:p w14:paraId="7D985256" w14:textId="09435354" w:rsidR="000C1390" w:rsidRPr="000C1390" w:rsidRDefault="000C1390" w:rsidP="000C1390">
            <w:pPr>
              <w:spacing w:after="0" w:line="240" w:lineRule="auto"/>
              <w:jc w:val="center"/>
              <w:rPr>
                <w:rFonts w:ascii="Times New Roman" w:eastAsia="Times New Roman" w:hAnsi="Times New Roman" w:cs="Times New Roman"/>
                <w:sz w:val="24"/>
                <w:szCs w:val="24"/>
              </w:rPr>
            </w:pPr>
            <w:r w:rsidRPr="000C1390">
              <w:rPr>
                <w:rFonts w:ascii="Times New Roman" w:eastAsia="Times New Roman" w:hAnsi="Times New Roman" w:cs="Times New Roman"/>
                <w:noProof/>
                <w:sz w:val="24"/>
                <w:szCs w:val="24"/>
              </w:rPr>
              <w:lastRenderedPageBreak/>
              <w:drawing>
                <wp:inline distT="0" distB="0" distL="0" distR="0" wp14:anchorId="76E068AC" wp14:editId="34688CC1">
                  <wp:extent cx="6083300" cy="6325824"/>
                  <wp:effectExtent l="0" t="0" r="0" b="0"/>
                  <wp:docPr id="52" name="Picture 5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287" cy="6328930"/>
                          </a:xfrm>
                          <a:prstGeom prst="rect">
                            <a:avLst/>
                          </a:prstGeom>
                          <a:noFill/>
                          <a:ln>
                            <a:noFill/>
                          </a:ln>
                        </pic:spPr>
                      </pic:pic>
                    </a:graphicData>
                  </a:graphic>
                </wp:inline>
              </w:drawing>
            </w:r>
            <w:r w:rsidRPr="000C1390">
              <w:rPr>
                <w:rFonts w:ascii="Times New Roman" w:eastAsia="Times New Roman" w:hAnsi="Times New Roman" w:cs="Times New Roman"/>
                <w:noProof/>
                <w:sz w:val="24"/>
                <w:szCs w:val="24"/>
              </w:rPr>
              <w:lastRenderedPageBreak/>
              <w:drawing>
                <wp:inline distT="0" distB="0" distL="0" distR="0" wp14:anchorId="20A50399" wp14:editId="547AC3F9">
                  <wp:extent cx="5695950" cy="6019800"/>
                  <wp:effectExtent l="0" t="0" r="0" b="0"/>
                  <wp:docPr id="51" name="Picture 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7017" cy="6031496"/>
                          </a:xfrm>
                          <a:prstGeom prst="rect">
                            <a:avLst/>
                          </a:prstGeom>
                          <a:noFill/>
                          <a:ln>
                            <a:noFill/>
                          </a:ln>
                        </pic:spPr>
                      </pic:pic>
                    </a:graphicData>
                  </a:graphic>
                </wp:inline>
              </w:drawing>
            </w:r>
          </w:p>
        </w:tc>
        <w:tc>
          <w:tcPr>
            <w:tcW w:w="8170" w:type="dxa"/>
            <w:tcMar>
              <w:top w:w="0" w:type="dxa"/>
              <w:left w:w="225" w:type="dxa"/>
              <w:bottom w:w="0" w:type="dxa"/>
              <w:right w:w="225" w:type="dxa"/>
            </w:tcMar>
            <w:hideMark/>
          </w:tcPr>
          <w:p w14:paraId="579BB47D" w14:textId="7AE81B7D" w:rsidR="000C1390" w:rsidRPr="000C1390" w:rsidRDefault="000C1390" w:rsidP="000C1390">
            <w:pPr>
              <w:spacing w:after="0" w:line="240" w:lineRule="auto"/>
              <w:rPr>
                <w:rFonts w:ascii="Times New Roman" w:eastAsia="Times New Roman" w:hAnsi="Times New Roman" w:cs="Times New Roman"/>
                <w:sz w:val="24"/>
                <w:szCs w:val="24"/>
              </w:rPr>
            </w:pPr>
          </w:p>
        </w:tc>
      </w:tr>
    </w:tbl>
    <w:p w14:paraId="2FC3530F" w14:textId="77777777" w:rsidR="000C1390" w:rsidRPr="000C1390" w:rsidRDefault="000C1390" w:rsidP="000C1390">
      <w:pPr>
        <w:shd w:val="clear" w:color="auto" w:fill="FFFFFF"/>
        <w:spacing w:after="0" w:line="240" w:lineRule="auto"/>
        <w:jc w:val="center"/>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lastRenderedPageBreak/>
        <w:drawing>
          <wp:inline distT="0" distB="0" distL="0" distR="0" wp14:anchorId="13B4DAE7" wp14:editId="1C3E8977">
            <wp:extent cx="6667500" cy="6248400"/>
            <wp:effectExtent l="0" t="0" r="0" b="0"/>
            <wp:docPr id="53" name="Picture 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0" cy="6248400"/>
                    </a:xfrm>
                    <a:prstGeom prst="rect">
                      <a:avLst/>
                    </a:prstGeom>
                    <a:noFill/>
                    <a:ln>
                      <a:noFill/>
                    </a:ln>
                  </pic:spPr>
                </pic:pic>
              </a:graphicData>
            </a:graphic>
          </wp:inline>
        </w:drawing>
      </w:r>
    </w:p>
    <w:p w14:paraId="73563EF0"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493F1785">
          <v:rect id="_x0000_i1051" style="width:840pt;height:.75pt" o:hrpct="0" o:hralign="center" o:hrstd="t" o:hr="t" fillcolor="#a0a0a0" stroked="f"/>
        </w:pict>
      </w:r>
    </w:p>
    <w:p w14:paraId="4EB96AE2" w14:textId="77777777" w:rsidR="000C1390" w:rsidRPr="000C1390" w:rsidRDefault="000C1390" w:rsidP="000C1390">
      <w:pPr>
        <w:shd w:val="clear" w:color="auto" w:fill="FFFFFF"/>
        <w:spacing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2A2A2A"/>
          <w:sz w:val="36"/>
          <w:szCs w:val="36"/>
          <w:u w:val="single"/>
        </w:rPr>
        <w:t>Also read my "Online street evangelism" article to fill in other blanks on how I interact with contacts.  These two online venues in the above article and the article below... parallel each other in my evangelism work. </w:t>
      </w:r>
    </w:p>
    <w:p w14:paraId="3A4636F2"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14762BB3">
          <v:rect id="_x0000_i1052" style="width:840pt;height:.75pt" o:hrpct="0" o:hralign="center" o:hrstd="t" o:hr="t" fillcolor="#a0a0a0" stroked="f"/>
        </w:pict>
      </w:r>
    </w:p>
    <w:p w14:paraId="32B6A966"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14773877">
          <v:rect id="_x0000_i1053" style="width:840pt;height:.75pt" o:hrpct="0" o:hralign="center" o:hrstd="t" o:hr="t" fillcolor="#a0a0a0" stroked="f"/>
        </w:pict>
      </w:r>
    </w:p>
    <w:tbl>
      <w:tblPr>
        <w:tblW w:w="8672" w:type="dxa"/>
        <w:tblCellMar>
          <w:top w:w="15" w:type="dxa"/>
          <w:left w:w="15" w:type="dxa"/>
          <w:bottom w:w="15" w:type="dxa"/>
          <w:right w:w="15" w:type="dxa"/>
        </w:tblCellMar>
        <w:tblLook w:val="04A0" w:firstRow="1" w:lastRow="0" w:firstColumn="1" w:lastColumn="0" w:noHBand="0" w:noVBand="1"/>
      </w:tblPr>
      <w:tblGrid>
        <w:gridCol w:w="6840"/>
        <w:gridCol w:w="1832"/>
      </w:tblGrid>
      <w:tr w:rsidR="000C1390" w:rsidRPr="000C1390" w14:paraId="3A77ECB1" w14:textId="77777777" w:rsidTr="000C1390">
        <w:tc>
          <w:tcPr>
            <w:tcW w:w="4336" w:type="dxa"/>
          </w:tcPr>
          <w:p w14:paraId="7D7D81FF" w14:textId="450DEB3C" w:rsidR="000C1390" w:rsidRDefault="000C1390" w:rsidP="000C1390">
            <w:pPr>
              <w:spacing w:after="450" w:line="240" w:lineRule="auto"/>
              <w:outlineLvl w:val="1"/>
              <w:rPr>
                <w:rFonts w:ascii="Times New Roman" w:eastAsia="Times New Roman" w:hAnsi="Times New Roman" w:cs="Times New Roman"/>
                <w:b/>
                <w:bCs/>
                <w:color w:val="8D7824"/>
                <w:sz w:val="36"/>
                <w:szCs w:val="36"/>
              </w:rPr>
            </w:pPr>
            <w:r w:rsidRPr="000C1390">
              <w:rPr>
                <w:rFonts w:ascii="Times New Roman" w:eastAsia="Times New Roman" w:hAnsi="Times New Roman" w:cs="Times New Roman"/>
                <w:b/>
                <w:bCs/>
                <w:color w:val="8D7824"/>
                <w:sz w:val="36"/>
                <w:szCs w:val="36"/>
              </w:rPr>
              <w:lastRenderedPageBreak/>
              <w:t>​</w:t>
            </w:r>
            <w:r w:rsidRPr="000C1390">
              <w:rPr>
                <w:rFonts w:ascii="Times New Roman" w:eastAsia="Times New Roman" w:hAnsi="Times New Roman" w:cs="Times New Roman"/>
                <w:noProof/>
                <w:sz w:val="24"/>
                <w:szCs w:val="24"/>
              </w:rPr>
              <w:drawing>
                <wp:inline distT="0" distB="0" distL="0" distR="0" wp14:anchorId="4206233B" wp14:editId="00825E63">
                  <wp:extent cx="4324350" cy="2667000"/>
                  <wp:effectExtent l="0" t="0" r="0" b="0"/>
                  <wp:docPr id="57" name="Picture 5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4350" cy="2667000"/>
                          </a:xfrm>
                          <a:prstGeom prst="rect">
                            <a:avLst/>
                          </a:prstGeom>
                          <a:noFill/>
                          <a:ln>
                            <a:noFill/>
                          </a:ln>
                        </pic:spPr>
                      </pic:pic>
                    </a:graphicData>
                  </a:graphic>
                </wp:inline>
              </w:drawing>
            </w:r>
          </w:p>
          <w:p w14:paraId="1334DCD0" w14:textId="62C18BDC" w:rsidR="000C1390" w:rsidRPr="000C1390" w:rsidRDefault="000C1390" w:rsidP="000C1390">
            <w:pPr>
              <w:spacing w:after="0" w:line="240" w:lineRule="auto"/>
              <w:rPr>
                <w:rFonts w:ascii="Times New Roman" w:eastAsia="Times New Roman" w:hAnsi="Times New Roman" w:cs="Times New Roman"/>
                <w:noProof/>
                <w:sz w:val="24"/>
                <w:szCs w:val="24"/>
              </w:rPr>
            </w:pPr>
            <w:r w:rsidRPr="000C1390">
              <w:rPr>
                <w:rFonts w:ascii="Times New Roman" w:eastAsia="Times New Roman" w:hAnsi="Times New Roman" w:cs="Times New Roman"/>
                <w:b/>
                <w:bCs/>
                <w:color w:val="8D7824"/>
                <w:sz w:val="36"/>
                <w:szCs w:val="36"/>
              </w:rPr>
              <w:t>3. </w:t>
            </w:r>
            <w:r w:rsidRPr="000C1390">
              <w:rPr>
                <w:rFonts w:ascii="Times New Roman" w:eastAsia="Times New Roman" w:hAnsi="Times New Roman" w:cs="Times New Roman"/>
                <w:b/>
                <w:bCs/>
                <w:color w:val="A88D2E"/>
                <w:sz w:val="36"/>
                <w:szCs w:val="36"/>
              </w:rPr>
              <w:t>Online "street evangelism" idea and methods of implementation. </w:t>
            </w:r>
          </w:p>
        </w:tc>
        <w:tc>
          <w:tcPr>
            <w:tcW w:w="4336" w:type="dxa"/>
            <w:tcMar>
              <w:top w:w="0" w:type="dxa"/>
              <w:left w:w="225" w:type="dxa"/>
              <w:bottom w:w="0" w:type="dxa"/>
              <w:right w:w="225" w:type="dxa"/>
            </w:tcMar>
            <w:hideMark/>
          </w:tcPr>
          <w:p w14:paraId="248D6C79" w14:textId="4383D47D" w:rsidR="000C1390" w:rsidRPr="000C1390" w:rsidRDefault="000C1390" w:rsidP="000C1390">
            <w:pPr>
              <w:spacing w:after="0" w:line="240" w:lineRule="auto"/>
              <w:rPr>
                <w:rFonts w:ascii="Times New Roman" w:eastAsia="Times New Roman" w:hAnsi="Times New Roman" w:cs="Times New Roman"/>
                <w:sz w:val="24"/>
                <w:szCs w:val="24"/>
              </w:rPr>
            </w:pPr>
          </w:p>
        </w:tc>
      </w:tr>
    </w:tbl>
    <w:p w14:paraId="1DB163A9" w14:textId="77777777" w:rsidR="000C1390" w:rsidRDefault="000C1390" w:rsidP="000C1390">
      <w:pPr>
        <w:shd w:val="clear" w:color="auto" w:fill="FFFFFF"/>
        <w:spacing w:line="240" w:lineRule="auto"/>
        <w:textAlignment w:val="top"/>
        <w:rPr>
          <w:rFonts w:ascii="Times New Roman" w:eastAsia="Times New Roman" w:hAnsi="Times New Roman" w:cs="Times New Roman"/>
          <w:b/>
          <w:bCs/>
          <w:color w:val="8D7824"/>
          <w:sz w:val="24"/>
          <w:szCs w:val="24"/>
        </w:rPr>
      </w:pPr>
    </w:p>
    <w:p w14:paraId="52892173" w14:textId="77777777" w:rsidR="00D14516" w:rsidRDefault="000C1390" w:rsidP="000C1390">
      <w:pPr>
        <w:shd w:val="clear" w:color="auto" w:fill="FFFFFF"/>
        <w:spacing w:line="240" w:lineRule="auto"/>
        <w:textAlignment w:val="top"/>
        <w:rPr>
          <w:rFonts w:ascii="Times New Roman" w:eastAsia="Times New Roman" w:hAnsi="Times New Roman" w:cs="Times New Roman"/>
          <w:b/>
          <w:bCs/>
          <w:color w:val="8D7824"/>
          <w:sz w:val="28"/>
          <w:szCs w:val="28"/>
        </w:rPr>
      </w:pPr>
      <w:r w:rsidRPr="00D14516">
        <w:rPr>
          <w:rFonts w:ascii="Times New Roman" w:eastAsia="Times New Roman" w:hAnsi="Times New Roman" w:cs="Times New Roman"/>
          <w:b/>
          <w:bCs/>
          <w:color w:val="8D7824"/>
          <w:sz w:val="28"/>
          <w:szCs w:val="28"/>
        </w:rPr>
        <w:t xml:space="preserve">I'm fairly excited about this concept.   I have been trained in street evangelism.  If you peruse this website and its sister site, mentioned on my intro page, you will notice I detail alot of content referencing street evangelism.  Why do I do this?  Because it works.  </w:t>
      </w:r>
    </w:p>
    <w:p w14:paraId="237A751B" w14:textId="77777777" w:rsidR="00D14516" w:rsidRDefault="000C1390" w:rsidP="000C1390">
      <w:pPr>
        <w:shd w:val="clear" w:color="auto" w:fill="FFFFFF"/>
        <w:spacing w:line="240" w:lineRule="auto"/>
        <w:textAlignment w:val="top"/>
        <w:rPr>
          <w:rFonts w:ascii="Times New Roman" w:eastAsia="Times New Roman" w:hAnsi="Times New Roman" w:cs="Times New Roman"/>
          <w:b/>
          <w:bCs/>
          <w:color w:val="8D7824"/>
          <w:sz w:val="28"/>
          <w:szCs w:val="28"/>
        </w:rPr>
      </w:pPr>
      <w:r w:rsidRPr="00D14516">
        <w:rPr>
          <w:rFonts w:ascii="Times New Roman" w:eastAsia="Times New Roman" w:hAnsi="Times New Roman" w:cs="Times New Roman"/>
          <w:b/>
          <w:bCs/>
          <w:color w:val="8D7824"/>
          <w:sz w:val="28"/>
          <w:szCs w:val="28"/>
        </w:rPr>
        <w:t xml:space="preserve">It is </w:t>
      </w:r>
      <w:r w:rsidR="00D14516" w:rsidRPr="00D14516">
        <w:rPr>
          <w:rFonts w:ascii="Times New Roman" w:eastAsia="Times New Roman" w:hAnsi="Times New Roman" w:cs="Times New Roman"/>
          <w:b/>
          <w:bCs/>
          <w:color w:val="8D7824"/>
          <w:sz w:val="28"/>
          <w:szCs w:val="28"/>
        </w:rPr>
        <w:t>an</w:t>
      </w:r>
      <w:r w:rsidRPr="00D14516">
        <w:rPr>
          <w:rFonts w:ascii="Times New Roman" w:eastAsia="Times New Roman" w:hAnsi="Times New Roman" w:cs="Times New Roman"/>
          <w:b/>
          <w:bCs/>
          <w:color w:val="8D7824"/>
          <w:sz w:val="28"/>
          <w:szCs w:val="28"/>
        </w:rPr>
        <w:t xml:space="preserve"> effective way of generating contacts and setting up Bible studies.   Let me give you an example: when I work on a slow street area or at such places like a college campus, flea market, etc.  </w:t>
      </w:r>
    </w:p>
    <w:p w14:paraId="383BF312" w14:textId="1C8E8B15" w:rsidR="00D14516" w:rsidRDefault="000C1390" w:rsidP="000C1390">
      <w:pPr>
        <w:shd w:val="clear" w:color="auto" w:fill="FFFFFF"/>
        <w:spacing w:line="240" w:lineRule="auto"/>
        <w:textAlignment w:val="top"/>
        <w:rPr>
          <w:rFonts w:ascii="Times New Roman" w:eastAsia="Times New Roman" w:hAnsi="Times New Roman" w:cs="Times New Roman"/>
          <w:b/>
          <w:bCs/>
          <w:color w:val="8D7824"/>
          <w:sz w:val="28"/>
          <w:szCs w:val="28"/>
        </w:rPr>
      </w:pPr>
      <w:r w:rsidRPr="00D14516">
        <w:rPr>
          <w:rFonts w:ascii="Times New Roman" w:eastAsia="Times New Roman" w:hAnsi="Times New Roman" w:cs="Times New Roman"/>
          <w:b/>
          <w:bCs/>
          <w:color w:val="8D7824"/>
          <w:sz w:val="28"/>
          <w:szCs w:val="28"/>
        </w:rPr>
        <w:t>I may get 3 signatures for a Bible study in around a 3-5 hr. span. When I work in a moderate foot traffic area, I may get 5-10 in a 3-5 hour span.  When I work in a high traffic area, I may get 10 signatures in a 2-3 hour span.  Sometimes in 1 hour if it is really crowded.  </w:t>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b/>
          <w:bCs/>
          <w:color w:val="8D7824"/>
          <w:sz w:val="28"/>
          <w:szCs w:val="28"/>
        </w:rPr>
        <w:t xml:space="preserve">What do I do to get Bible study signatures is simple, I give </w:t>
      </w:r>
      <w:proofErr w:type="gramStart"/>
      <w:r w:rsidRPr="00D14516">
        <w:rPr>
          <w:rFonts w:ascii="Times New Roman" w:eastAsia="Times New Roman" w:hAnsi="Times New Roman" w:cs="Times New Roman"/>
          <w:b/>
          <w:bCs/>
          <w:color w:val="8D7824"/>
          <w:sz w:val="28"/>
          <w:szCs w:val="28"/>
        </w:rPr>
        <w:t>a</w:t>
      </w:r>
      <w:proofErr w:type="gramEnd"/>
      <w:r w:rsidRPr="00D14516">
        <w:rPr>
          <w:rFonts w:ascii="Times New Roman" w:eastAsia="Times New Roman" w:hAnsi="Times New Roman" w:cs="Times New Roman"/>
          <w:b/>
          <w:bCs/>
          <w:color w:val="8D7824"/>
          <w:sz w:val="28"/>
          <w:szCs w:val="28"/>
        </w:rPr>
        <w:t xml:space="preserve"> invite like this, "would you like to sign up for a Bible study?"  Some people talk to me about this and ask questions, some immediately sign up, some walk past and ignore the invitation. </w:t>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b/>
          <w:bCs/>
          <w:color w:val="8D7824"/>
          <w:sz w:val="28"/>
          <w:szCs w:val="28"/>
        </w:rPr>
        <w:t>Why am I talking about this here?  What does this have to do with online evangelism?  Well, if a person invites people and gets signatures in these venues, why can't he or she do the same online?</w:t>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color w:val="8D7824"/>
          <w:sz w:val="28"/>
          <w:szCs w:val="28"/>
        </w:rPr>
        <w:lastRenderedPageBreak/>
        <w:br/>
      </w:r>
    </w:p>
    <w:p w14:paraId="16001767" w14:textId="77777777" w:rsidR="00D14516" w:rsidRDefault="000C1390" w:rsidP="000C1390">
      <w:pPr>
        <w:shd w:val="clear" w:color="auto" w:fill="FFFFFF"/>
        <w:spacing w:line="240" w:lineRule="auto"/>
        <w:textAlignment w:val="top"/>
        <w:rPr>
          <w:rFonts w:ascii="Times New Roman" w:eastAsia="Times New Roman" w:hAnsi="Times New Roman" w:cs="Times New Roman"/>
          <w:b/>
          <w:bCs/>
          <w:color w:val="8D7824"/>
          <w:sz w:val="28"/>
          <w:szCs w:val="28"/>
        </w:rPr>
      </w:pPr>
      <w:r w:rsidRPr="00D14516">
        <w:rPr>
          <w:rFonts w:ascii="Times New Roman" w:eastAsia="Times New Roman" w:hAnsi="Times New Roman" w:cs="Times New Roman"/>
          <w:b/>
          <w:bCs/>
          <w:color w:val="8D7824"/>
          <w:sz w:val="28"/>
          <w:szCs w:val="28"/>
        </w:rPr>
        <w:t>A personal invite in social media, through an ad can reach "cyber foot traffic."   But instead of 100's for a few hours, a person can run "invite ad's" and after a few days, reach 1,000's.  The law of averages says the more people you reach the likely it is you will get a desired response.  I have found this to be true in door knocking, street evangelism, etc.  As well as in social media ads.</w:t>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b/>
          <w:bCs/>
          <w:color w:val="8D7824"/>
          <w:sz w:val="28"/>
          <w:szCs w:val="28"/>
        </w:rPr>
        <w:t>With Facebook and even with YouTube, you can run ads targeting people in you local area.  You can make a warm invite and reach 1,000's in your desired region.   All you have to do is spent the time to make a nice web page for people to click on to visit your site to sign up.  </w:t>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color w:val="8D7824"/>
          <w:sz w:val="28"/>
          <w:szCs w:val="28"/>
        </w:rPr>
        <w:br/>
      </w:r>
      <w:r w:rsidRPr="00D14516">
        <w:rPr>
          <w:rFonts w:ascii="Times New Roman" w:eastAsia="Times New Roman" w:hAnsi="Times New Roman" w:cs="Times New Roman"/>
          <w:b/>
          <w:bCs/>
          <w:color w:val="8D7824"/>
          <w:sz w:val="28"/>
          <w:szCs w:val="28"/>
        </w:rPr>
        <w:t xml:space="preserve">I target people within an hour from my local church.  If they live 2-3 hours away, the drive is hard, and it will be hard to maintain a connection from a further distance.  They will also be too far from the local church building.  </w:t>
      </w:r>
    </w:p>
    <w:p w14:paraId="25C020DD" w14:textId="7DFAB509" w:rsidR="000C1390" w:rsidRPr="00D14516" w:rsidRDefault="000C1390" w:rsidP="000C1390">
      <w:pPr>
        <w:shd w:val="clear" w:color="auto" w:fill="FFFFFF"/>
        <w:spacing w:line="240" w:lineRule="auto"/>
        <w:textAlignment w:val="top"/>
        <w:rPr>
          <w:rFonts w:ascii="Times New Roman" w:eastAsia="Times New Roman" w:hAnsi="Times New Roman" w:cs="Times New Roman"/>
          <w:color w:val="000000"/>
          <w:sz w:val="28"/>
          <w:szCs w:val="28"/>
        </w:rPr>
      </w:pPr>
      <w:r w:rsidRPr="00D14516">
        <w:rPr>
          <w:rFonts w:ascii="Times New Roman" w:eastAsia="Times New Roman" w:hAnsi="Times New Roman" w:cs="Times New Roman"/>
          <w:b/>
          <w:bCs/>
          <w:color w:val="8D7824"/>
          <w:sz w:val="28"/>
          <w:szCs w:val="28"/>
        </w:rPr>
        <w:t>Facebook enables you to put down a marker where you want to measure the outgoing miles from.  I pick a well-known location near the church building to place my marker, if the church location does not show up.  </w:t>
      </w:r>
    </w:p>
    <w:p w14:paraId="56B97A9A"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3CBDD6D1">
          <v:rect id="_x0000_i1054" style="width:840pt;height:.75pt" o:hrpct="0" o:hralign="center" o:hrstd="t" o:hr="t" fillcolor="#a0a0a0" stroked="f"/>
        </w:pict>
      </w:r>
    </w:p>
    <w:p w14:paraId="1720DE99" w14:textId="77777777" w:rsidR="00D14516"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8D7824"/>
          <w:sz w:val="36"/>
          <w:szCs w:val="36"/>
        </w:rPr>
      </w:pPr>
      <w:r w:rsidRPr="000C1390">
        <w:rPr>
          <w:rFonts w:ascii="Times New Roman" w:eastAsia="Times New Roman" w:hAnsi="Times New Roman" w:cs="Times New Roman"/>
          <w:b/>
          <w:bCs/>
          <w:color w:val="000000"/>
          <w:sz w:val="36"/>
          <w:szCs w:val="36"/>
        </w:rPr>
        <w:t>​</w:t>
      </w:r>
      <w:r w:rsidRPr="000C1390">
        <w:rPr>
          <w:rFonts w:ascii="Times New Roman" w:eastAsia="Times New Roman" w:hAnsi="Times New Roman" w:cs="Times New Roman"/>
          <w:b/>
          <w:bCs/>
          <w:color w:val="000000"/>
          <w:sz w:val="36"/>
          <w:szCs w:val="36"/>
        </w:rPr>
        <w:br/>
      </w:r>
    </w:p>
    <w:p w14:paraId="514448FB" w14:textId="77777777" w:rsidR="00D14516" w:rsidRDefault="00D14516" w:rsidP="000C1390">
      <w:pPr>
        <w:shd w:val="clear" w:color="auto" w:fill="FFFFFF"/>
        <w:spacing w:after="450" w:line="240" w:lineRule="auto"/>
        <w:textAlignment w:val="top"/>
        <w:outlineLvl w:val="1"/>
        <w:rPr>
          <w:rFonts w:ascii="Times New Roman" w:eastAsia="Times New Roman" w:hAnsi="Times New Roman" w:cs="Times New Roman"/>
          <w:b/>
          <w:bCs/>
          <w:color w:val="8D7824"/>
          <w:sz w:val="36"/>
          <w:szCs w:val="36"/>
        </w:rPr>
      </w:pPr>
    </w:p>
    <w:p w14:paraId="6A55B4E6" w14:textId="77777777" w:rsidR="00D14516" w:rsidRDefault="00D14516" w:rsidP="000C1390">
      <w:pPr>
        <w:shd w:val="clear" w:color="auto" w:fill="FFFFFF"/>
        <w:spacing w:after="450" w:line="240" w:lineRule="auto"/>
        <w:textAlignment w:val="top"/>
        <w:outlineLvl w:val="1"/>
        <w:rPr>
          <w:rFonts w:ascii="Times New Roman" w:eastAsia="Times New Roman" w:hAnsi="Times New Roman" w:cs="Times New Roman"/>
          <w:b/>
          <w:bCs/>
          <w:color w:val="8D7824"/>
          <w:sz w:val="36"/>
          <w:szCs w:val="36"/>
        </w:rPr>
      </w:pPr>
    </w:p>
    <w:p w14:paraId="1685700C" w14:textId="77777777" w:rsidR="00D14516" w:rsidRDefault="00D14516" w:rsidP="000C1390">
      <w:pPr>
        <w:shd w:val="clear" w:color="auto" w:fill="FFFFFF"/>
        <w:spacing w:after="450" w:line="240" w:lineRule="auto"/>
        <w:textAlignment w:val="top"/>
        <w:outlineLvl w:val="1"/>
        <w:rPr>
          <w:rFonts w:ascii="Times New Roman" w:eastAsia="Times New Roman" w:hAnsi="Times New Roman" w:cs="Times New Roman"/>
          <w:b/>
          <w:bCs/>
          <w:color w:val="8D7824"/>
          <w:sz w:val="36"/>
          <w:szCs w:val="36"/>
        </w:rPr>
      </w:pPr>
    </w:p>
    <w:p w14:paraId="5B215AFF" w14:textId="77777777" w:rsidR="00D14516" w:rsidRDefault="00D14516" w:rsidP="000C1390">
      <w:pPr>
        <w:shd w:val="clear" w:color="auto" w:fill="FFFFFF"/>
        <w:spacing w:after="450" w:line="240" w:lineRule="auto"/>
        <w:textAlignment w:val="top"/>
        <w:outlineLvl w:val="1"/>
        <w:rPr>
          <w:rFonts w:ascii="Times New Roman" w:eastAsia="Times New Roman" w:hAnsi="Times New Roman" w:cs="Times New Roman"/>
          <w:b/>
          <w:bCs/>
          <w:color w:val="8D7824"/>
          <w:sz w:val="36"/>
          <w:szCs w:val="36"/>
        </w:rPr>
      </w:pPr>
    </w:p>
    <w:p w14:paraId="64E9C5C4" w14:textId="77777777" w:rsidR="00D14516" w:rsidRDefault="00D14516" w:rsidP="000C1390">
      <w:pPr>
        <w:shd w:val="clear" w:color="auto" w:fill="FFFFFF"/>
        <w:spacing w:after="450" w:line="240" w:lineRule="auto"/>
        <w:textAlignment w:val="top"/>
        <w:outlineLvl w:val="1"/>
        <w:rPr>
          <w:rFonts w:ascii="Times New Roman" w:eastAsia="Times New Roman" w:hAnsi="Times New Roman" w:cs="Times New Roman"/>
          <w:b/>
          <w:bCs/>
          <w:color w:val="8D7824"/>
          <w:sz w:val="36"/>
          <w:szCs w:val="36"/>
        </w:rPr>
      </w:pPr>
    </w:p>
    <w:p w14:paraId="0BD4CE4A" w14:textId="77777777" w:rsidR="00D14516" w:rsidRDefault="00D14516" w:rsidP="000C1390">
      <w:pPr>
        <w:shd w:val="clear" w:color="auto" w:fill="FFFFFF"/>
        <w:spacing w:after="450" w:line="240" w:lineRule="auto"/>
        <w:textAlignment w:val="top"/>
        <w:outlineLvl w:val="1"/>
        <w:rPr>
          <w:rFonts w:ascii="Times New Roman" w:eastAsia="Times New Roman" w:hAnsi="Times New Roman" w:cs="Times New Roman"/>
          <w:b/>
          <w:bCs/>
          <w:color w:val="8D7824"/>
          <w:sz w:val="36"/>
          <w:szCs w:val="36"/>
        </w:rPr>
      </w:pPr>
    </w:p>
    <w:p w14:paraId="24A14841" w14:textId="7754D0A2"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7824"/>
          <w:sz w:val="36"/>
          <w:szCs w:val="36"/>
        </w:rPr>
        <w:t>I am going to show you my online ad on Facebook.</w:t>
      </w:r>
    </w:p>
    <w:p w14:paraId="5A5DA514" w14:textId="77777777" w:rsidR="000C1390" w:rsidRPr="000C1390" w:rsidRDefault="000C1390" w:rsidP="000C1390">
      <w:pPr>
        <w:shd w:val="clear" w:color="auto" w:fill="FFFFFF"/>
        <w:spacing w:after="0" w:line="240" w:lineRule="auto"/>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drawing>
          <wp:inline distT="0" distB="0" distL="0" distR="0" wp14:anchorId="4D7114FF" wp14:editId="2604D560">
            <wp:extent cx="6081404" cy="4883150"/>
            <wp:effectExtent l="0" t="0" r="0" b="0"/>
            <wp:docPr id="59" name="Picture 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4948" cy="4885996"/>
                    </a:xfrm>
                    <a:prstGeom prst="rect">
                      <a:avLst/>
                    </a:prstGeom>
                    <a:noFill/>
                    <a:ln>
                      <a:noFill/>
                    </a:ln>
                  </pic:spPr>
                </pic:pic>
              </a:graphicData>
            </a:graphic>
          </wp:inline>
        </w:drawing>
      </w:r>
    </w:p>
    <w:p w14:paraId="5592C456"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59E6E27F">
          <v:rect id="_x0000_i1055" style="width:840pt;height:.75pt" o:hrpct="0" o:hralign="center" o:hrstd="t" o:hr="t" fillcolor="#a0a0a0" stroked="f"/>
        </w:pict>
      </w:r>
    </w:p>
    <w:p w14:paraId="7A82E96F" w14:textId="77777777"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000000"/>
          <w:sz w:val="36"/>
          <w:szCs w:val="36"/>
        </w:rPr>
        <w:t>​</w:t>
      </w:r>
      <w:r w:rsidRPr="000C1390">
        <w:rPr>
          <w:rFonts w:ascii="Times New Roman" w:eastAsia="Times New Roman" w:hAnsi="Times New Roman" w:cs="Times New Roman"/>
          <w:b/>
          <w:bCs/>
          <w:color w:val="8D7824"/>
          <w:sz w:val="36"/>
          <w:szCs w:val="36"/>
        </w:rPr>
        <w:t>Check out the website link connected to the ad.  </w:t>
      </w:r>
      <w:r w:rsidRPr="000C1390">
        <w:rPr>
          <w:rFonts w:ascii="Times New Roman" w:eastAsia="Times New Roman" w:hAnsi="Times New Roman" w:cs="Times New Roman"/>
          <w:b/>
          <w:bCs/>
          <w:color w:val="000000"/>
          <w:sz w:val="36"/>
          <w:szCs w:val="36"/>
        </w:rPr>
        <w:br/>
      </w:r>
      <w:hyperlink r:id="rId47" w:history="1">
        <w:r w:rsidRPr="000C1390">
          <w:rPr>
            <w:rFonts w:ascii="Times New Roman" w:eastAsia="Times New Roman" w:hAnsi="Times New Roman" w:cs="Times New Roman"/>
            <w:b/>
            <w:bCs/>
            <w:color w:val="8D2424"/>
            <w:sz w:val="36"/>
            <w:szCs w:val="36"/>
            <w:u w:val="single"/>
          </w:rPr>
          <w:t>www.christianmaterials.org/sign-up-for-bible-study-course.html</w:t>
        </w:r>
      </w:hyperlink>
    </w:p>
    <w:p w14:paraId="0B42517F" w14:textId="77777777" w:rsidR="000C1390" w:rsidRPr="000C1390" w:rsidRDefault="0005665B" w:rsidP="000C1390">
      <w:pPr>
        <w:shd w:val="clear" w:color="auto" w:fill="FFFFFF"/>
        <w:spacing w:after="0" w:line="240" w:lineRule="auto"/>
        <w:textAlignment w:val="top"/>
        <w:rPr>
          <w:rFonts w:ascii="Arial" w:eastAsia="Times New Roman" w:hAnsi="Arial" w:cs="Arial"/>
          <w:color w:val="000000"/>
          <w:sz w:val="24"/>
          <w:szCs w:val="24"/>
        </w:rPr>
      </w:pPr>
      <w:r>
        <w:rPr>
          <w:rFonts w:ascii="Arial" w:eastAsia="Times New Roman" w:hAnsi="Arial" w:cs="Arial"/>
          <w:color w:val="000000"/>
          <w:sz w:val="24"/>
          <w:szCs w:val="24"/>
        </w:rPr>
        <w:pict w14:anchorId="098C026C">
          <v:rect id="_x0000_i1056" style="width:840pt;height:.75pt" o:hrpct="0" o:hralign="center" o:hrstd="t" o:hr="t" fillcolor="#a0a0a0" stroked="f"/>
        </w:pict>
      </w:r>
    </w:p>
    <w:p w14:paraId="0A3D2685" w14:textId="77777777" w:rsidR="000C1390" w:rsidRPr="000C1390" w:rsidRDefault="000C1390" w:rsidP="000C1390">
      <w:pPr>
        <w:shd w:val="clear" w:color="auto" w:fill="FFFFFF"/>
        <w:spacing w:after="0" w:line="240" w:lineRule="auto"/>
        <w:textAlignment w:val="top"/>
        <w:rPr>
          <w:rFonts w:ascii="Arial" w:eastAsia="Times New Roman" w:hAnsi="Arial" w:cs="Arial"/>
          <w:color w:val="000000"/>
          <w:sz w:val="24"/>
          <w:szCs w:val="24"/>
        </w:rPr>
      </w:pPr>
      <w:r w:rsidRPr="000C1390">
        <w:rPr>
          <w:rFonts w:ascii="Arial" w:eastAsia="Times New Roman" w:hAnsi="Arial" w:cs="Arial"/>
          <w:noProof/>
          <w:color w:val="000000"/>
          <w:sz w:val="24"/>
          <w:szCs w:val="24"/>
        </w:rPr>
        <w:lastRenderedPageBreak/>
        <w:drawing>
          <wp:inline distT="0" distB="0" distL="0" distR="0" wp14:anchorId="47BAF0EE" wp14:editId="02636F60">
            <wp:extent cx="5717244" cy="3810000"/>
            <wp:effectExtent l="0" t="0" r="0" b="0"/>
            <wp:docPr id="62" name="Picture 6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909" cy="3815108"/>
                    </a:xfrm>
                    <a:prstGeom prst="rect">
                      <a:avLst/>
                    </a:prstGeom>
                    <a:noFill/>
                    <a:ln>
                      <a:noFill/>
                    </a:ln>
                  </pic:spPr>
                </pic:pic>
              </a:graphicData>
            </a:graphic>
          </wp:inline>
        </w:drawing>
      </w:r>
    </w:p>
    <w:p w14:paraId="7B86BCC2" w14:textId="77777777" w:rsidR="00D14516" w:rsidRDefault="00D14516" w:rsidP="000C1390">
      <w:pPr>
        <w:shd w:val="clear" w:color="auto" w:fill="FFFFFF"/>
        <w:spacing w:after="450" w:line="240" w:lineRule="auto"/>
        <w:textAlignment w:val="top"/>
        <w:outlineLvl w:val="1"/>
        <w:rPr>
          <w:rFonts w:ascii="Times New Roman" w:eastAsia="Times New Roman" w:hAnsi="Times New Roman" w:cs="Times New Roman"/>
          <w:b/>
          <w:bCs/>
          <w:color w:val="8D7824"/>
          <w:sz w:val="36"/>
          <w:szCs w:val="36"/>
        </w:rPr>
      </w:pPr>
    </w:p>
    <w:p w14:paraId="66FB6453" w14:textId="2BEB436F" w:rsidR="000C1390" w:rsidRPr="000C1390" w:rsidRDefault="000C1390" w:rsidP="000C1390">
      <w:pPr>
        <w:shd w:val="clear" w:color="auto" w:fill="FFFFFF"/>
        <w:spacing w:after="450" w:line="240" w:lineRule="auto"/>
        <w:textAlignment w:val="top"/>
        <w:outlineLvl w:val="1"/>
        <w:rPr>
          <w:rFonts w:ascii="Times New Roman" w:eastAsia="Times New Roman" w:hAnsi="Times New Roman" w:cs="Times New Roman"/>
          <w:b/>
          <w:bCs/>
          <w:color w:val="000000"/>
          <w:sz w:val="36"/>
          <w:szCs w:val="36"/>
        </w:rPr>
      </w:pPr>
      <w:r w:rsidRPr="000C1390">
        <w:rPr>
          <w:rFonts w:ascii="Times New Roman" w:eastAsia="Times New Roman" w:hAnsi="Times New Roman" w:cs="Times New Roman"/>
          <w:b/>
          <w:bCs/>
          <w:color w:val="8D7824"/>
          <w:sz w:val="36"/>
          <w:szCs w:val="36"/>
        </w:rPr>
        <w:t>Notice the format and patterns I used on the website.</w:t>
      </w:r>
    </w:p>
    <w:p w14:paraId="6EAEAD9D" w14:textId="353676B8" w:rsidR="00D14516" w:rsidRPr="00D14516" w:rsidRDefault="000C1390" w:rsidP="00D14516">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I used a free website platform, Weebly.  It is easy to make websites with Weebly, even if a person is not HTML, etc. </w:t>
      </w:r>
      <w:r w:rsidRPr="000C1390">
        <w:rPr>
          <w:rFonts w:ascii="Times New Roman" w:eastAsia="Times New Roman" w:hAnsi="Times New Roman" w:cs="Times New Roman"/>
          <w:b/>
          <w:bCs/>
          <w:color w:val="8D5024"/>
          <w:sz w:val="24"/>
          <w:szCs w:val="24"/>
        </w:rPr>
        <w:t>savvy.</w:t>
      </w:r>
      <w:r w:rsidRPr="000C1390">
        <w:rPr>
          <w:rFonts w:ascii="Times New Roman" w:eastAsia="Times New Roman" w:hAnsi="Times New Roman" w:cs="Times New Roman"/>
          <w:b/>
          <w:bCs/>
          <w:color w:val="8D7824"/>
          <w:sz w:val="24"/>
          <w:szCs w:val="24"/>
        </w:rPr>
        <w:t> </w:t>
      </w:r>
      <w:r w:rsidRPr="000C1390">
        <w:rPr>
          <w:rFonts w:ascii="Times New Roman" w:eastAsia="Times New Roman" w:hAnsi="Times New Roman" w:cs="Times New Roman"/>
          <w:color w:val="8D7824"/>
          <w:sz w:val="24"/>
          <w:szCs w:val="24"/>
        </w:rPr>
        <w:t> </w:t>
      </w:r>
      <w:r w:rsidRPr="000C1390">
        <w:rPr>
          <w:rFonts w:ascii="Times New Roman" w:eastAsia="Times New Roman" w:hAnsi="Times New Roman" w:cs="Times New Roman"/>
          <w:b/>
          <w:bCs/>
          <w:color w:val="8D7824"/>
          <w:sz w:val="24"/>
          <w:szCs w:val="24"/>
        </w:rPr>
        <w:t> It's a  drag and drop button/content plate-from.</w:t>
      </w:r>
    </w:p>
    <w:p w14:paraId="4A27E8FD" w14:textId="77777777" w:rsidR="000C1390" w:rsidRP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I used a logo and a group name to build trust and credibility.</w:t>
      </w:r>
    </w:p>
    <w:p w14:paraId="7822138A" w14:textId="77777777" w:rsidR="000C1390" w:rsidRP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I attached the page invite to a larger site that is respectable to build trust.  Have one page for a site, with no narrative about the group, by having other invested/credible content listed is not as effective as a site that has "trust building resources." </w:t>
      </w:r>
    </w:p>
    <w:p w14:paraId="4E5488F9" w14:textId="77777777" w:rsidR="000C1390" w:rsidRP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 xml:space="preserve">I did not attach the site to a COC congregation.  I want people to view this as </w:t>
      </w:r>
      <w:proofErr w:type="spellStart"/>
      <w:proofErr w:type="gramStart"/>
      <w:r w:rsidRPr="000C1390">
        <w:rPr>
          <w:rFonts w:ascii="Times New Roman" w:eastAsia="Times New Roman" w:hAnsi="Times New Roman" w:cs="Times New Roman"/>
          <w:b/>
          <w:bCs/>
          <w:color w:val="8D7824"/>
          <w:sz w:val="24"/>
          <w:szCs w:val="24"/>
        </w:rPr>
        <w:t>a</w:t>
      </w:r>
      <w:proofErr w:type="spellEnd"/>
      <w:proofErr w:type="gramEnd"/>
      <w:r w:rsidRPr="000C1390">
        <w:rPr>
          <w:rFonts w:ascii="Times New Roman" w:eastAsia="Times New Roman" w:hAnsi="Times New Roman" w:cs="Times New Roman"/>
          <w:b/>
          <w:bCs/>
          <w:color w:val="8D7824"/>
          <w:sz w:val="24"/>
          <w:szCs w:val="24"/>
        </w:rPr>
        <w:t xml:space="preserve"> autonomous group helping them with doing Bible studies, not a "recruitment to join a church congregation."  Please note, others do use their congregational website and they get results, this choice for you to decide and of course is optional. </w:t>
      </w:r>
    </w:p>
    <w:p w14:paraId="1C178B68" w14:textId="77777777" w:rsidR="000C1390" w:rsidRP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 xml:space="preserve">I answer some questions people may have to build trust.  But I try to not be overly specific.  I don't want to share for example pictures of the Bible teachers, they may be turned off, if they see someone they think is </w:t>
      </w:r>
      <w:proofErr w:type="spellStart"/>
      <w:r w:rsidRPr="000C1390">
        <w:rPr>
          <w:rFonts w:ascii="Times New Roman" w:eastAsia="Times New Roman" w:hAnsi="Times New Roman" w:cs="Times New Roman"/>
          <w:b/>
          <w:bCs/>
          <w:color w:val="8D7824"/>
          <w:sz w:val="24"/>
          <w:szCs w:val="24"/>
        </w:rPr>
        <w:t>to</w:t>
      </w:r>
      <w:proofErr w:type="spellEnd"/>
      <w:r w:rsidRPr="000C1390">
        <w:rPr>
          <w:rFonts w:ascii="Times New Roman" w:eastAsia="Times New Roman" w:hAnsi="Times New Roman" w:cs="Times New Roman"/>
          <w:b/>
          <w:bCs/>
          <w:color w:val="8D7824"/>
          <w:sz w:val="24"/>
          <w:szCs w:val="24"/>
        </w:rPr>
        <w:t xml:space="preserve"> old or to young, etc.</w:t>
      </w:r>
    </w:p>
    <w:p w14:paraId="4E4BCB2E" w14:textId="669D3BA8" w:rsidR="000C1390" w:rsidRP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 xml:space="preserve">I give the interested parties positive Bible based incentives.  I have a certificate of completion mentioned, they will get after finishing the study course, (Johnnie Edwards Home Bible Study pamphlet lessons).  I also mention the </w:t>
      </w:r>
      <w:r w:rsidR="007537E5" w:rsidRPr="000C1390">
        <w:rPr>
          <w:rFonts w:ascii="Times New Roman" w:eastAsia="Times New Roman" w:hAnsi="Times New Roman" w:cs="Times New Roman"/>
          <w:b/>
          <w:bCs/>
          <w:color w:val="8D7824"/>
          <w:sz w:val="24"/>
          <w:szCs w:val="24"/>
        </w:rPr>
        <w:t>pros</w:t>
      </w:r>
      <w:r w:rsidRPr="000C1390">
        <w:rPr>
          <w:rFonts w:ascii="Times New Roman" w:eastAsia="Times New Roman" w:hAnsi="Times New Roman" w:cs="Times New Roman"/>
          <w:b/>
          <w:bCs/>
          <w:color w:val="8D7824"/>
          <w:sz w:val="24"/>
          <w:szCs w:val="24"/>
        </w:rPr>
        <w:t xml:space="preserve"> of doing this course, like learning about the Bible, sharpening </w:t>
      </w:r>
      <w:r w:rsidR="007537E5" w:rsidRPr="000C1390">
        <w:rPr>
          <w:rFonts w:ascii="Times New Roman" w:eastAsia="Times New Roman" w:hAnsi="Times New Roman" w:cs="Times New Roman"/>
          <w:b/>
          <w:bCs/>
          <w:color w:val="8D7824"/>
          <w:sz w:val="24"/>
          <w:szCs w:val="24"/>
        </w:rPr>
        <w:t>one’s</w:t>
      </w:r>
      <w:r w:rsidRPr="000C1390">
        <w:rPr>
          <w:rFonts w:ascii="Times New Roman" w:eastAsia="Times New Roman" w:hAnsi="Times New Roman" w:cs="Times New Roman"/>
          <w:b/>
          <w:bCs/>
          <w:color w:val="8D7824"/>
          <w:sz w:val="24"/>
          <w:szCs w:val="24"/>
        </w:rPr>
        <w:t xml:space="preserve"> mind, growing closer to </w:t>
      </w:r>
      <w:r w:rsidRPr="000C1390">
        <w:rPr>
          <w:rFonts w:ascii="Times New Roman" w:eastAsia="Times New Roman" w:hAnsi="Times New Roman" w:cs="Times New Roman"/>
          <w:b/>
          <w:bCs/>
          <w:color w:val="8D7824"/>
          <w:sz w:val="24"/>
          <w:szCs w:val="24"/>
        </w:rPr>
        <w:lastRenderedPageBreak/>
        <w:t>Jesus.  The more reasons that are given that people find appealing the more likely they are to give this venue a try.</w:t>
      </w:r>
    </w:p>
    <w:p w14:paraId="4CBE789B" w14:textId="201E97D4" w:rsidR="000C1390" w:rsidRP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I have pictures of happy/smiling people. This is a good marketing strategy. And evangelism is marketing. </w:t>
      </w:r>
    </w:p>
    <w:p w14:paraId="4225A46E" w14:textId="01A391B4" w:rsidR="000C1390" w:rsidRP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In my sign-up sheet I give people an option on where they want to meet.  We can meet them at their house, apartment, nearby fast food restaurant, my nearby church.  They may not be comfortable with meeting at their local residence, so this option, help us encourage people to sign up.   I also ask them to give me the best days and times to meet up.  I get back to them on a time that works for us both and the designated person who is helping me in the meet up.</w:t>
      </w:r>
    </w:p>
    <w:p w14:paraId="3921ECCC" w14:textId="4100B6C0" w:rsidR="000C1390" w:rsidRP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I let those who sign up know, there is going to be another person present, (1 male, 1 female).  This is especially important for studying with women.   In connection to their comfort level.</w:t>
      </w:r>
    </w:p>
    <w:p w14:paraId="658629F8" w14:textId="709CFF5E" w:rsidR="000C1390" w:rsidRDefault="000C1390" w:rsidP="000C1390">
      <w:pPr>
        <w:numPr>
          <w:ilvl w:val="0"/>
          <w:numId w:val="3"/>
        </w:num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r w:rsidRPr="000C1390">
        <w:rPr>
          <w:rFonts w:ascii="Times New Roman" w:eastAsia="Times New Roman" w:hAnsi="Times New Roman" w:cs="Times New Roman"/>
          <w:b/>
          <w:bCs/>
          <w:color w:val="8D7824"/>
          <w:sz w:val="24"/>
          <w:szCs w:val="24"/>
        </w:rPr>
        <w:t>I encourage them to have a friend or family member present if they wish. This again, helps with people, being comfortable.  Not just women, but even, sometimes men.  </w:t>
      </w:r>
      <w:r w:rsidRPr="000C1390">
        <w:rPr>
          <w:rFonts w:ascii="Times New Roman" w:eastAsia="Times New Roman" w:hAnsi="Times New Roman" w:cs="Times New Roman"/>
          <w:color w:val="000000"/>
          <w:sz w:val="24"/>
          <w:szCs w:val="24"/>
        </w:rPr>
        <w:t>​</w:t>
      </w:r>
    </w:p>
    <w:p w14:paraId="51FDA2B5" w14:textId="0A57E07C" w:rsidR="00D14516" w:rsidRDefault="00D14516" w:rsidP="00D14516">
      <w:pPr>
        <w:shd w:val="clear" w:color="auto" w:fill="FFFFFF"/>
        <w:spacing w:before="100" w:beforeAutospacing="1" w:after="100" w:afterAutospacing="1" w:line="240" w:lineRule="auto"/>
        <w:textAlignment w:val="top"/>
        <w:rPr>
          <w:rFonts w:ascii="Times New Roman" w:eastAsia="Times New Roman" w:hAnsi="Times New Roman" w:cs="Times New Roman"/>
          <w:color w:val="000000"/>
          <w:sz w:val="24"/>
          <w:szCs w:val="24"/>
        </w:rPr>
      </w:pPr>
    </w:p>
    <w:p w14:paraId="67050375" w14:textId="2D80EA06" w:rsidR="000C1390" w:rsidRPr="006A7A84" w:rsidRDefault="00D14516" w:rsidP="006A7A84">
      <w:pPr>
        <w:shd w:val="clear" w:color="auto" w:fill="FFFFFF"/>
        <w:spacing w:before="100" w:beforeAutospacing="1" w:after="100" w:afterAutospacing="1" w:line="240" w:lineRule="auto"/>
        <w:textAlignment w:val="top"/>
        <w:rPr>
          <w:rFonts w:ascii="Times New Roman" w:eastAsia="Times New Roman" w:hAnsi="Times New Roman" w:cs="Times New Roman"/>
          <w:b/>
          <w:bCs/>
          <w:color w:val="000000"/>
          <w:sz w:val="24"/>
          <w:szCs w:val="24"/>
        </w:rPr>
      </w:pPr>
      <w:r w:rsidRPr="006A7A84">
        <w:rPr>
          <w:rFonts w:ascii="Times New Roman" w:eastAsia="Times New Roman" w:hAnsi="Times New Roman" w:cs="Times New Roman"/>
          <w:b/>
          <w:bCs/>
          <w:color w:val="000000"/>
          <w:sz w:val="24"/>
          <w:szCs w:val="24"/>
        </w:rPr>
        <w:t>___________________________________________________________________</w:t>
      </w:r>
      <w:r w:rsidR="006A7A84">
        <w:rPr>
          <w:rFonts w:ascii="Times New Roman" w:eastAsia="Times New Roman" w:hAnsi="Times New Roman" w:cs="Times New Roman"/>
          <w:b/>
          <w:bCs/>
          <w:color w:val="000000"/>
          <w:sz w:val="24"/>
          <w:szCs w:val="24"/>
        </w:rPr>
        <w:t>___________</w:t>
      </w:r>
    </w:p>
    <w:tbl>
      <w:tblPr>
        <w:tblpPr w:leftFromText="180" w:rightFromText="180" w:vertAnchor="page" w:horzAnchor="page" w:tblpX="1891" w:tblpY="7831"/>
        <w:tblW w:w="15396" w:type="dxa"/>
        <w:tblCellMar>
          <w:top w:w="15" w:type="dxa"/>
          <w:left w:w="15" w:type="dxa"/>
          <w:bottom w:w="15" w:type="dxa"/>
          <w:right w:w="15" w:type="dxa"/>
        </w:tblCellMar>
        <w:tblLook w:val="04A0" w:firstRow="1" w:lastRow="0" w:firstColumn="1" w:lastColumn="0" w:noHBand="0" w:noVBand="1"/>
      </w:tblPr>
      <w:tblGrid>
        <w:gridCol w:w="14940"/>
        <w:gridCol w:w="456"/>
      </w:tblGrid>
      <w:tr w:rsidR="00D14516" w:rsidRPr="000C1390" w14:paraId="183A8AF7" w14:textId="77777777" w:rsidTr="00D14516">
        <w:tc>
          <w:tcPr>
            <w:tcW w:w="14940" w:type="dxa"/>
          </w:tcPr>
          <w:p w14:paraId="452B705C" w14:textId="77777777" w:rsidR="00D14516" w:rsidRPr="00D14516" w:rsidRDefault="00D14516" w:rsidP="00D14516">
            <w:pPr>
              <w:shd w:val="clear" w:color="auto" w:fill="FFFFFF"/>
              <w:spacing w:after="450" w:line="240" w:lineRule="auto"/>
              <w:outlineLvl w:val="1"/>
              <w:rPr>
                <w:rFonts w:ascii="Times New Roman" w:eastAsia="Times New Roman" w:hAnsi="Times New Roman" w:cs="Times New Roman"/>
                <w:b/>
                <w:bCs/>
                <w:color w:val="000000"/>
                <w:sz w:val="24"/>
                <w:szCs w:val="24"/>
              </w:rPr>
            </w:pPr>
            <w:r w:rsidRPr="00D14516">
              <w:rPr>
                <w:rFonts w:ascii="Times New Roman" w:eastAsia="Times New Roman" w:hAnsi="Times New Roman" w:cs="Times New Roman"/>
                <w:b/>
                <w:bCs/>
                <w:color w:val="8D2424"/>
                <w:sz w:val="24"/>
                <w:szCs w:val="24"/>
              </w:rPr>
              <w:t>Don Bunting has success in doing ads to get Bible studies, visit this </w:t>
            </w:r>
            <w:hyperlink r:id="rId49" w:tgtFrame="_blank" w:history="1">
              <w:r w:rsidRPr="00D14516">
                <w:rPr>
                  <w:rFonts w:ascii="Times New Roman" w:eastAsia="Times New Roman" w:hAnsi="Times New Roman" w:cs="Times New Roman"/>
                  <w:b/>
                  <w:bCs/>
                  <w:color w:val="0000FF"/>
                  <w:sz w:val="24"/>
                  <w:szCs w:val="24"/>
                  <w:u w:val="single"/>
                </w:rPr>
                <w:t>article</w:t>
              </w:r>
            </w:hyperlink>
            <w:r w:rsidRPr="00D14516">
              <w:rPr>
                <w:rFonts w:ascii="Times New Roman" w:eastAsia="Times New Roman" w:hAnsi="Times New Roman" w:cs="Times New Roman"/>
                <w:b/>
                <w:bCs/>
                <w:color w:val="8D2424"/>
                <w:sz w:val="24"/>
                <w:szCs w:val="24"/>
              </w:rPr>
              <w:t> to learn how. </w:t>
            </w:r>
          </w:p>
          <w:p w14:paraId="2E824C12" w14:textId="7B8405D1" w:rsidR="00D14516" w:rsidRPr="00D14516" w:rsidRDefault="00D14516" w:rsidP="00D14516">
            <w:pPr>
              <w:shd w:val="clear" w:color="auto" w:fill="FFFFFF"/>
              <w:spacing w:after="0" w:line="240" w:lineRule="auto"/>
              <w:rPr>
                <w:rFonts w:ascii="Arial" w:eastAsia="Times New Roman" w:hAnsi="Arial" w:cs="Arial"/>
                <w:color w:val="000000"/>
                <w:sz w:val="18"/>
                <w:szCs w:val="18"/>
              </w:rPr>
            </w:pPr>
          </w:p>
          <w:p w14:paraId="57AD0F6D" w14:textId="77777777" w:rsidR="00D14516" w:rsidRPr="00D14516" w:rsidRDefault="00D14516" w:rsidP="00D14516">
            <w:pPr>
              <w:shd w:val="clear" w:color="auto" w:fill="FFFFFF"/>
              <w:spacing w:after="450" w:line="240" w:lineRule="auto"/>
              <w:outlineLvl w:val="1"/>
              <w:rPr>
                <w:rFonts w:ascii="Times New Roman" w:eastAsia="Times New Roman" w:hAnsi="Times New Roman" w:cs="Times New Roman"/>
                <w:b/>
                <w:bCs/>
                <w:color w:val="000000"/>
                <w:sz w:val="24"/>
                <w:szCs w:val="24"/>
              </w:rPr>
            </w:pPr>
            <w:r w:rsidRPr="00D14516">
              <w:rPr>
                <w:rFonts w:ascii="Times New Roman" w:eastAsia="Times New Roman" w:hAnsi="Times New Roman" w:cs="Times New Roman"/>
                <w:b/>
                <w:bCs/>
                <w:color w:val="248D6C"/>
                <w:sz w:val="24"/>
                <w:szCs w:val="24"/>
              </w:rPr>
              <w:t>For evangelism Branding and online media ideas please see this </w:t>
            </w:r>
            <w:hyperlink r:id="rId50" w:tgtFrame="_blank" w:history="1">
              <w:r w:rsidRPr="00D14516">
                <w:rPr>
                  <w:rFonts w:ascii="Times New Roman" w:eastAsia="Times New Roman" w:hAnsi="Times New Roman" w:cs="Times New Roman"/>
                  <w:b/>
                  <w:bCs/>
                  <w:color w:val="0000FF"/>
                  <w:sz w:val="24"/>
                  <w:szCs w:val="24"/>
                  <w:u w:val="single"/>
                </w:rPr>
                <w:t>Document</w:t>
              </w:r>
            </w:hyperlink>
            <w:r w:rsidRPr="00D14516">
              <w:rPr>
                <w:rFonts w:ascii="Times New Roman" w:eastAsia="Times New Roman" w:hAnsi="Times New Roman" w:cs="Times New Roman"/>
                <w:b/>
                <w:bCs/>
                <w:color w:val="248D6C"/>
                <w:sz w:val="24"/>
                <w:szCs w:val="24"/>
              </w:rPr>
              <w:t>.</w:t>
            </w:r>
          </w:p>
          <w:p w14:paraId="2535ADFA" w14:textId="77777777" w:rsidR="00D14516" w:rsidRPr="00D14516" w:rsidRDefault="00D14516" w:rsidP="00D14516">
            <w:pPr>
              <w:shd w:val="clear" w:color="auto" w:fill="FFFFFF"/>
              <w:spacing w:after="0" w:line="240" w:lineRule="auto"/>
              <w:rPr>
                <w:rFonts w:ascii="Arial" w:eastAsia="Times New Roman" w:hAnsi="Arial" w:cs="Arial"/>
                <w:color w:val="000000"/>
                <w:sz w:val="18"/>
                <w:szCs w:val="18"/>
              </w:rPr>
            </w:pPr>
          </w:p>
          <w:p w14:paraId="2C21B8BD" w14:textId="1EF23A68" w:rsidR="00D14516" w:rsidRDefault="00D14516" w:rsidP="00D14516">
            <w:pPr>
              <w:shd w:val="clear" w:color="auto" w:fill="FFFFFF"/>
              <w:spacing w:after="450" w:line="240" w:lineRule="auto"/>
              <w:outlineLvl w:val="1"/>
              <w:rPr>
                <w:rFonts w:ascii="Times New Roman" w:eastAsia="Times New Roman" w:hAnsi="Times New Roman" w:cs="Times New Roman"/>
                <w:b/>
                <w:bCs/>
                <w:color w:val="8D7824"/>
                <w:sz w:val="24"/>
                <w:szCs w:val="24"/>
              </w:rPr>
            </w:pPr>
            <w:r w:rsidRPr="00D14516">
              <w:rPr>
                <w:rFonts w:ascii="Times New Roman" w:eastAsia="Times New Roman" w:hAnsi="Times New Roman" w:cs="Times New Roman"/>
                <w:b/>
                <w:bCs/>
                <w:color w:val="8D7824"/>
                <w:sz w:val="24"/>
                <w:szCs w:val="24"/>
              </w:rPr>
              <w:t>To access the copied content on this website in file form, please click </w:t>
            </w:r>
            <w:hyperlink r:id="rId51" w:tgtFrame="_blank" w:history="1">
              <w:r w:rsidRPr="00D14516">
                <w:rPr>
                  <w:rFonts w:ascii="Times New Roman" w:eastAsia="Times New Roman" w:hAnsi="Times New Roman" w:cs="Times New Roman"/>
                  <w:b/>
                  <w:bCs/>
                  <w:color w:val="0000FF"/>
                  <w:sz w:val="24"/>
                  <w:szCs w:val="24"/>
                  <w:u w:val="single"/>
                </w:rPr>
                <w:t>here</w:t>
              </w:r>
            </w:hyperlink>
            <w:r w:rsidRPr="00D14516">
              <w:rPr>
                <w:rFonts w:ascii="Times New Roman" w:eastAsia="Times New Roman" w:hAnsi="Times New Roman" w:cs="Times New Roman"/>
                <w:b/>
                <w:bCs/>
                <w:color w:val="8D7824"/>
                <w:sz w:val="24"/>
                <w:szCs w:val="24"/>
              </w:rPr>
              <w:t xml:space="preserve">. </w:t>
            </w:r>
          </w:p>
          <w:p w14:paraId="7D531784" w14:textId="4DAF8D78" w:rsidR="00A073BD" w:rsidRPr="006A7A84" w:rsidRDefault="006A7A84" w:rsidP="00D14516">
            <w:pPr>
              <w:shd w:val="clear" w:color="auto" w:fill="FFFFFF"/>
              <w:spacing w:after="450" w:line="240" w:lineRule="auto"/>
              <w:outlineLvl w:val="1"/>
              <w:rPr>
                <w:rFonts w:ascii="Times New Roman" w:eastAsia="Times New Roman" w:hAnsi="Times New Roman" w:cs="Times New Roman"/>
                <w:b/>
                <w:bCs/>
                <w:color w:val="000000" w:themeColor="text1"/>
                <w:sz w:val="24"/>
                <w:szCs w:val="24"/>
              </w:rPr>
            </w:pPr>
            <w:r w:rsidRPr="006A7A84">
              <w:rPr>
                <w:rFonts w:ascii="Times New Roman" w:eastAsia="Times New Roman" w:hAnsi="Times New Roman" w:cs="Times New Roman"/>
                <w:b/>
                <w:bCs/>
                <w:color w:val="000000" w:themeColor="text1"/>
                <w:sz w:val="24"/>
                <w:szCs w:val="24"/>
              </w:rPr>
              <w:t>_______________________________________________________________</w:t>
            </w:r>
            <w:r>
              <w:rPr>
                <w:rFonts w:ascii="Times New Roman" w:eastAsia="Times New Roman" w:hAnsi="Times New Roman" w:cs="Times New Roman"/>
                <w:b/>
                <w:bCs/>
                <w:color w:val="000000" w:themeColor="text1"/>
                <w:sz w:val="24"/>
                <w:szCs w:val="24"/>
              </w:rPr>
              <w:t>____________</w:t>
            </w:r>
          </w:p>
          <w:p w14:paraId="424C8D0C" w14:textId="77777777" w:rsidR="00A073BD" w:rsidRPr="006A7A84" w:rsidRDefault="00A073BD" w:rsidP="00D14516">
            <w:pPr>
              <w:shd w:val="clear" w:color="auto" w:fill="FFFFFF"/>
              <w:spacing w:after="450" w:line="240" w:lineRule="auto"/>
              <w:outlineLvl w:val="1"/>
              <w:rPr>
                <w:rFonts w:ascii="Times New Roman" w:eastAsia="Times New Roman" w:hAnsi="Times New Roman" w:cs="Times New Roman"/>
                <w:b/>
                <w:bCs/>
                <w:color w:val="FF0000"/>
                <w:sz w:val="24"/>
                <w:szCs w:val="24"/>
              </w:rPr>
            </w:pPr>
            <w:r w:rsidRPr="006A7A84">
              <w:rPr>
                <w:rFonts w:ascii="Times New Roman" w:eastAsia="Times New Roman" w:hAnsi="Times New Roman" w:cs="Times New Roman"/>
                <w:b/>
                <w:bCs/>
                <w:color w:val="FF0000"/>
                <w:sz w:val="24"/>
                <w:szCs w:val="24"/>
              </w:rPr>
              <w:t xml:space="preserve">This content is made by Joseph Sullivan. </w:t>
            </w:r>
          </w:p>
          <w:p w14:paraId="767AFD7E" w14:textId="0DCBE75E" w:rsidR="00A073BD" w:rsidRPr="006A7A84" w:rsidRDefault="00A073BD" w:rsidP="00D14516">
            <w:pPr>
              <w:shd w:val="clear" w:color="auto" w:fill="FFFFFF"/>
              <w:spacing w:after="450" w:line="240" w:lineRule="auto"/>
              <w:outlineLvl w:val="1"/>
              <w:rPr>
                <w:rFonts w:ascii="Times New Roman" w:eastAsia="Times New Roman" w:hAnsi="Times New Roman" w:cs="Times New Roman"/>
                <w:b/>
                <w:bCs/>
                <w:color w:val="FF0000"/>
                <w:sz w:val="24"/>
                <w:szCs w:val="24"/>
              </w:rPr>
            </w:pPr>
            <w:r w:rsidRPr="006A7A84">
              <w:rPr>
                <w:rFonts w:ascii="Times New Roman" w:eastAsia="Times New Roman" w:hAnsi="Times New Roman" w:cs="Times New Roman"/>
                <w:b/>
                <w:bCs/>
                <w:color w:val="FF0000"/>
                <w:sz w:val="24"/>
                <w:szCs w:val="24"/>
              </w:rPr>
              <w:t>His website and more resources ranging from training videos, lessons to books, etc.</w:t>
            </w:r>
          </w:p>
          <w:p w14:paraId="6277CB1A" w14:textId="70F7F695" w:rsidR="00A073BD" w:rsidRDefault="00A073BD" w:rsidP="00D14516">
            <w:pPr>
              <w:shd w:val="clear" w:color="auto" w:fill="FFFFFF"/>
              <w:spacing w:after="450" w:line="240" w:lineRule="auto"/>
              <w:outlineLvl w:val="1"/>
              <w:rPr>
                <w:rFonts w:ascii="Times New Roman" w:eastAsia="Times New Roman" w:hAnsi="Times New Roman" w:cs="Times New Roman"/>
                <w:b/>
                <w:bCs/>
                <w:color w:val="FF0000"/>
                <w:sz w:val="24"/>
                <w:szCs w:val="24"/>
              </w:rPr>
            </w:pPr>
            <w:r w:rsidRPr="006A7A84">
              <w:rPr>
                <w:rFonts w:ascii="Times New Roman" w:eastAsia="Times New Roman" w:hAnsi="Times New Roman" w:cs="Times New Roman"/>
                <w:b/>
                <w:bCs/>
                <w:color w:val="FF0000"/>
                <w:sz w:val="24"/>
                <w:szCs w:val="24"/>
              </w:rPr>
              <w:t xml:space="preserve">Visit </w:t>
            </w:r>
            <w:hyperlink r:id="rId52" w:history="1">
              <w:r w:rsidRPr="006A7A84">
                <w:rPr>
                  <w:rStyle w:val="Hyperlink"/>
                  <w:rFonts w:ascii="Times New Roman" w:eastAsia="Times New Roman" w:hAnsi="Times New Roman" w:cs="Times New Roman"/>
                  <w:b/>
                  <w:bCs/>
                  <w:color w:val="0070C0"/>
                  <w:sz w:val="24"/>
                  <w:szCs w:val="24"/>
                </w:rPr>
                <w:t>www.churchofchristevangelism.com</w:t>
              </w:r>
            </w:hyperlink>
            <w:r w:rsidRPr="006A7A84">
              <w:rPr>
                <w:rFonts w:ascii="Times New Roman" w:eastAsia="Times New Roman" w:hAnsi="Times New Roman" w:cs="Times New Roman"/>
                <w:b/>
                <w:bCs/>
                <w:color w:val="FF0000"/>
                <w:sz w:val="24"/>
                <w:szCs w:val="24"/>
              </w:rPr>
              <w:t xml:space="preserve"> to learn more.</w:t>
            </w:r>
          </w:p>
          <w:p w14:paraId="73BBB720" w14:textId="040E1A44" w:rsidR="006A7A84" w:rsidRPr="00D14516" w:rsidRDefault="006A7A84" w:rsidP="00D14516">
            <w:pPr>
              <w:shd w:val="clear" w:color="auto" w:fill="FFFFFF"/>
              <w:spacing w:after="450" w:line="240" w:lineRule="auto"/>
              <w:outlineLvl w:val="1"/>
              <w:rPr>
                <w:rFonts w:ascii="Times New Roman" w:eastAsia="Times New Roman" w:hAnsi="Times New Roman" w:cs="Times New Roman"/>
                <w:b/>
                <w:bCs/>
                <w:color w:val="000000" w:themeColor="text1"/>
                <w:sz w:val="24"/>
                <w:szCs w:val="24"/>
              </w:rPr>
            </w:pPr>
            <w:r w:rsidRPr="006A7A84">
              <w:rPr>
                <w:rFonts w:ascii="Times New Roman" w:eastAsia="Times New Roman" w:hAnsi="Times New Roman" w:cs="Times New Roman"/>
                <w:b/>
                <w:bCs/>
                <w:color w:val="000000" w:themeColor="text1"/>
                <w:sz w:val="24"/>
                <w:szCs w:val="24"/>
              </w:rPr>
              <w:t>____________________________________________________________________________</w:t>
            </w:r>
          </w:p>
          <w:p w14:paraId="5DC979F9" w14:textId="16F78A31" w:rsidR="00D14516" w:rsidRPr="000C1390" w:rsidRDefault="00D14516" w:rsidP="00D14516">
            <w:pPr>
              <w:spacing w:after="0" w:line="240" w:lineRule="auto"/>
              <w:jc w:val="center"/>
              <w:rPr>
                <w:rFonts w:ascii="Times New Roman" w:eastAsia="Times New Roman" w:hAnsi="Times New Roman" w:cs="Times New Roman"/>
                <w:sz w:val="24"/>
                <w:szCs w:val="24"/>
              </w:rPr>
            </w:pPr>
          </w:p>
        </w:tc>
        <w:tc>
          <w:tcPr>
            <w:tcW w:w="456" w:type="dxa"/>
            <w:tcMar>
              <w:top w:w="0" w:type="dxa"/>
              <w:left w:w="225" w:type="dxa"/>
              <w:bottom w:w="0" w:type="dxa"/>
              <w:right w:w="225" w:type="dxa"/>
            </w:tcMar>
            <w:hideMark/>
          </w:tcPr>
          <w:p w14:paraId="15592704" w14:textId="77777777" w:rsidR="00D14516" w:rsidRPr="000C1390" w:rsidRDefault="00D14516" w:rsidP="00D14516">
            <w:pPr>
              <w:spacing w:after="0" w:line="240" w:lineRule="auto"/>
              <w:jc w:val="center"/>
              <w:rPr>
                <w:rFonts w:ascii="Times New Roman" w:eastAsia="Times New Roman" w:hAnsi="Times New Roman" w:cs="Times New Roman"/>
                <w:sz w:val="24"/>
                <w:szCs w:val="24"/>
              </w:rPr>
            </w:pPr>
          </w:p>
        </w:tc>
      </w:tr>
    </w:tbl>
    <w:p w14:paraId="25B94ABB" w14:textId="77777777" w:rsidR="00BD36CD" w:rsidRDefault="0005665B"/>
    <w:sectPr w:rsidR="00BD36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panose1 w:val="02070303000000060000"/>
    <w:charset w:val="00"/>
    <w:family w:val="auto"/>
    <w:pitch w:val="variable"/>
    <w:sig w:usb0="A00000AF" w:usb1="00000008"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3C4"/>
    <w:multiLevelType w:val="multilevel"/>
    <w:tmpl w:val="2DC2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5C2ED4"/>
    <w:multiLevelType w:val="multilevel"/>
    <w:tmpl w:val="49884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2A61E8"/>
    <w:multiLevelType w:val="multilevel"/>
    <w:tmpl w:val="90AC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390"/>
    <w:rsid w:val="0005665B"/>
    <w:rsid w:val="000C1390"/>
    <w:rsid w:val="001B1A86"/>
    <w:rsid w:val="002959C6"/>
    <w:rsid w:val="00445FEA"/>
    <w:rsid w:val="00646745"/>
    <w:rsid w:val="006A7A84"/>
    <w:rsid w:val="007537E5"/>
    <w:rsid w:val="00A073BD"/>
    <w:rsid w:val="00A74807"/>
    <w:rsid w:val="00B70375"/>
    <w:rsid w:val="00D14516"/>
    <w:rsid w:val="00EA5720"/>
    <w:rsid w:val="00F31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1A08"/>
  <w15:chartTrackingRefBased/>
  <w15:docId w15:val="{33F78FAE-FD07-4A1D-914C-838E0BA7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A5720"/>
    <w:pPr>
      <w:spacing w:after="0" w:line="240" w:lineRule="auto"/>
    </w:pPr>
    <w:rPr>
      <w:rFonts w:eastAsiaTheme="minorEastAsia"/>
    </w:rPr>
  </w:style>
  <w:style w:type="character" w:customStyle="1" w:styleId="NoSpacingChar">
    <w:name w:val="No Spacing Char"/>
    <w:basedOn w:val="DefaultParagraphFont"/>
    <w:link w:val="NoSpacing"/>
    <w:uiPriority w:val="1"/>
    <w:rsid w:val="00EA5720"/>
    <w:rPr>
      <w:rFonts w:eastAsiaTheme="minorEastAsia"/>
    </w:rPr>
  </w:style>
  <w:style w:type="character" w:styleId="Hyperlink">
    <w:name w:val="Hyperlink"/>
    <w:basedOn w:val="DefaultParagraphFont"/>
    <w:uiPriority w:val="99"/>
    <w:unhideWhenUsed/>
    <w:rsid w:val="00A073BD"/>
    <w:rPr>
      <w:color w:val="0563C1" w:themeColor="hyperlink"/>
      <w:u w:val="single"/>
    </w:rPr>
  </w:style>
  <w:style w:type="character" w:styleId="UnresolvedMention">
    <w:name w:val="Unresolved Mention"/>
    <w:basedOn w:val="DefaultParagraphFont"/>
    <w:uiPriority w:val="99"/>
    <w:semiHidden/>
    <w:unhideWhenUsed/>
    <w:rsid w:val="00A073BD"/>
    <w:rPr>
      <w:color w:val="605E5C"/>
      <w:shd w:val="clear" w:color="auto" w:fill="E1DFDD"/>
    </w:rPr>
  </w:style>
  <w:style w:type="character" w:styleId="Strong">
    <w:name w:val="Strong"/>
    <w:basedOn w:val="DefaultParagraphFont"/>
    <w:uiPriority w:val="22"/>
    <w:qFormat/>
    <w:rsid w:val="006467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97097">
      <w:bodyDiv w:val="1"/>
      <w:marLeft w:val="0"/>
      <w:marRight w:val="0"/>
      <w:marTop w:val="0"/>
      <w:marBottom w:val="0"/>
      <w:divBdr>
        <w:top w:val="none" w:sz="0" w:space="0" w:color="auto"/>
        <w:left w:val="none" w:sz="0" w:space="0" w:color="auto"/>
        <w:bottom w:val="none" w:sz="0" w:space="0" w:color="auto"/>
        <w:right w:val="none" w:sz="0" w:space="0" w:color="auto"/>
      </w:divBdr>
    </w:div>
    <w:div w:id="666055162">
      <w:bodyDiv w:val="1"/>
      <w:marLeft w:val="0"/>
      <w:marRight w:val="0"/>
      <w:marTop w:val="0"/>
      <w:marBottom w:val="0"/>
      <w:divBdr>
        <w:top w:val="none" w:sz="0" w:space="0" w:color="auto"/>
        <w:left w:val="none" w:sz="0" w:space="0" w:color="auto"/>
        <w:bottom w:val="none" w:sz="0" w:space="0" w:color="auto"/>
        <w:right w:val="none" w:sz="0" w:space="0" w:color="auto"/>
      </w:divBdr>
      <w:divsChild>
        <w:div w:id="1952129863">
          <w:marLeft w:val="0"/>
          <w:marRight w:val="0"/>
          <w:marTop w:val="0"/>
          <w:marBottom w:val="0"/>
          <w:divBdr>
            <w:top w:val="none" w:sz="0" w:space="0" w:color="auto"/>
            <w:left w:val="none" w:sz="0" w:space="0" w:color="auto"/>
            <w:bottom w:val="none" w:sz="0" w:space="0" w:color="auto"/>
            <w:right w:val="none" w:sz="0" w:space="0" w:color="auto"/>
          </w:divBdr>
          <w:divsChild>
            <w:div w:id="1974754767">
              <w:marLeft w:val="0"/>
              <w:marRight w:val="0"/>
              <w:marTop w:val="0"/>
              <w:marBottom w:val="0"/>
              <w:divBdr>
                <w:top w:val="none" w:sz="0" w:space="0" w:color="auto"/>
                <w:left w:val="none" w:sz="0" w:space="0" w:color="auto"/>
                <w:bottom w:val="none" w:sz="0" w:space="0" w:color="auto"/>
                <w:right w:val="none" w:sz="0" w:space="0" w:color="auto"/>
              </w:divBdr>
              <w:divsChild>
                <w:div w:id="869489333">
                  <w:marLeft w:val="0"/>
                  <w:marRight w:val="0"/>
                  <w:marTop w:val="0"/>
                  <w:marBottom w:val="0"/>
                  <w:divBdr>
                    <w:top w:val="none" w:sz="0" w:space="0" w:color="auto"/>
                    <w:left w:val="none" w:sz="0" w:space="0" w:color="auto"/>
                    <w:bottom w:val="none" w:sz="0" w:space="0" w:color="auto"/>
                    <w:right w:val="none" w:sz="0" w:space="0" w:color="auto"/>
                  </w:divBdr>
                  <w:divsChild>
                    <w:div w:id="543759396">
                      <w:marLeft w:val="0"/>
                      <w:marRight w:val="0"/>
                      <w:marTop w:val="0"/>
                      <w:marBottom w:val="0"/>
                      <w:divBdr>
                        <w:top w:val="none" w:sz="0" w:space="0" w:color="auto"/>
                        <w:left w:val="none" w:sz="0" w:space="0" w:color="auto"/>
                        <w:bottom w:val="none" w:sz="0" w:space="0" w:color="auto"/>
                        <w:right w:val="none" w:sz="0" w:space="0" w:color="auto"/>
                      </w:divBdr>
                      <w:divsChild>
                        <w:div w:id="2228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579545">
          <w:marLeft w:val="0"/>
          <w:marRight w:val="0"/>
          <w:marTop w:val="0"/>
          <w:marBottom w:val="0"/>
          <w:divBdr>
            <w:top w:val="none" w:sz="0" w:space="0" w:color="auto"/>
            <w:left w:val="none" w:sz="0" w:space="0" w:color="auto"/>
            <w:bottom w:val="none" w:sz="0" w:space="0" w:color="auto"/>
            <w:right w:val="none" w:sz="0" w:space="0" w:color="auto"/>
          </w:divBdr>
          <w:divsChild>
            <w:div w:id="1620988711">
              <w:marLeft w:val="0"/>
              <w:marRight w:val="0"/>
              <w:marTop w:val="0"/>
              <w:marBottom w:val="0"/>
              <w:divBdr>
                <w:top w:val="none" w:sz="0" w:space="0" w:color="auto"/>
                <w:left w:val="none" w:sz="0" w:space="0" w:color="auto"/>
                <w:bottom w:val="none" w:sz="0" w:space="0" w:color="auto"/>
                <w:right w:val="none" w:sz="0" w:space="0" w:color="auto"/>
              </w:divBdr>
              <w:divsChild>
                <w:div w:id="1808665216">
                  <w:marLeft w:val="0"/>
                  <w:marRight w:val="0"/>
                  <w:marTop w:val="0"/>
                  <w:marBottom w:val="0"/>
                  <w:divBdr>
                    <w:top w:val="none" w:sz="0" w:space="0" w:color="auto"/>
                    <w:left w:val="none" w:sz="0" w:space="0" w:color="auto"/>
                    <w:bottom w:val="none" w:sz="0" w:space="0" w:color="auto"/>
                    <w:right w:val="none" w:sz="0" w:space="0" w:color="auto"/>
                  </w:divBdr>
                  <w:divsChild>
                    <w:div w:id="751897383">
                      <w:marLeft w:val="0"/>
                      <w:marRight w:val="0"/>
                      <w:marTop w:val="0"/>
                      <w:marBottom w:val="0"/>
                      <w:divBdr>
                        <w:top w:val="none" w:sz="0" w:space="0" w:color="auto"/>
                        <w:left w:val="none" w:sz="0" w:space="0" w:color="auto"/>
                        <w:bottom w:val="none" w:sz="0" w:space="0" w:color="auto"/>
                        <w:right w:val="none" w:sz="0" w:space="0" w:color="auto"/>
                      </w:divBdr>
                      <w:divsChild>
                        <w:div w:id="1028988898">
                          <w:marLeft w:val="0"/>
                          <w:marRight w:val="0"/>
                          <w:marTop w:val="0"/>
                          <w:marBottom w:val="0"/>
                          <w:divBdr>
                            <w:top w:val="none" w:sz="0" w:space="0" w:color="auto"/>
                            <w:left w:val="none" w:sz="0" w:space="0" w:color="auto"/>
                            <w:bottom w:val="none" w:sz="0" w:space="0" w:color="auto"/>
                            <w:right w:val="none" w:sz="0" w:space="0" w:color="auto"/>
                          </w:divBdr>
                          <w:divsChild>
                            <w:div w:id="1961842642">
                              <w:marLeft w:val="0"/>
                              <w:marRight w:val="0"/>
                              <w:marTop w:val="0"/>
                              <w:marBottom w:val="0"/>
                              <w:divBdr>
                                <w:top w:val="none" w:sz="0" w:space="0" w:color="auto"/>
                                <w:left w:val="none" w:sz="0" w:space="0" w:color="auto"/>
                                <w:bottom w:val="none" w:sz="0" w:space="0" w:color="auto"/>
                                <w:right w:val="none" w:sz="0" w:space="0" w:color="auto"/>
                              </w:divBdr>
                              <w:divsChild>
                                <w:div w:id="1274829338">
                                  <w:marLeft w:val="0"/>
                                  <w:marRight w:val="0"/>
                                  <w:marTop w:val="0"/>
                                  <w:marBottom w:val="0"/>
                                  <w:divBdr>
                                    <w:top w:val="none" w:sz="0" w:space="0" w:color="auto"/>
                                    <w:left w:val="none" w:sz="0" w:space="0" w:color="auto"/>
                                    <w:bottom w:val="none" w:sz="0" w:space="0" w:color="auto"/>
                                    <w:right w:val="none" w:sz="0" w:space="0" w:color="auto"/>
                                  </w:divBdr>
                                  <w:divsChild>
                                    <w:div w:id="660044517">
                                      <w:marLeft w:val="-225"/>
                                      <w:marRight w:val="-225"/>
                                      <w:marTop w:val="0"/>
                                      <w:marBottom w:val="0"/>
                                      <w:divBdr>
                                        <w:top w:val="none" w:sz="0" w:space="0" w:color="auto"/>
                                        <w:left w:val="none" w:sz="0" w:space="0" w:color="auto"/>
                                        <w:bottom w:val="none" w:sz="0" w:space="0" w:color="auto"/>
                                        <w:right w:val="none" w:sz="0" w:space="0" w:color="auto"/>
                                      </w:divBdr>
                                      <w:divsChild>
                                        <w:div w:id="404568657">
                                          <w:marLeft w:val="0"/>
                                          <w:marRight w:val="0"/>
                                          <w:marTop w:val="0"/>
                                          <w:marBottom w:val="0"/>
                                          <w:divBdr>
                                            <w:top w:val="none" w:sz="0" w:space="0" w:color="auto"/>
                                            <w:left w:val="none" w:sz="0" w:space="0" w:color="auto"/>
                                            <w:bottom w:val="none" w:sz="0" w:space="0" w:color="auto"/>
                                            <w:right w:val="none" w:sz="0" w:space="0" w:color="auto"/>
                                          </w:divBdr>
                                          <w:divsChild>
                                            <w:div w:id="2090423322">
                                              <w:marLeft w:val="0"/>
                                              <w:marRight w:val="150"/>
                                              <w:marTop w:val="0"/>
                                              <w:marBottom w:val="0"/>
                                              <w:divBdr>
                                                <w:top w:val="none" w:sz="0" w:space="0" w:color="auto"/>
                                                <w:left w:val="none" w:sz="0" w:space="0" w:color="auto"/>
                                                <w:bottom w:val="none" w:sz="0" w:space="0" w:color="auto"/>
                                                <w:right w:val="none" w:sz="0" w:space="0" w:color="auto"/>
                                              </w:divBdr>
                                            </w:div>
                                          </w:divsChild>
                                        </w:div>
                                        <w:div w:id="639914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26526347">
                                  <w:marLeft w:val="0"/>
                                  <w:marRight w:val="0"/>
                                  <w:marTop w:val="0"/>
                                  <w:marBottom w:val="450"/>
                                  <w:divBdr>
                                    <w:top w:val="none" w:sz="0" w:space="0" w:color="auto"/>
                                    <w:left w:val="none" w:sz="0" w:space="0" w:color="auto"/>
                                    <w:bottom w:val="none" w:sz="0" w:space="0" w:color="auto"/>
                                    <w:right w:val="none" w:sz="0" w:space="0" w:color="auto"/>
                                  </w:divBdr>
                                </w:div>
                                <w:div w:id="1284189068">
                                  <w:marLeft w:val="0"/>
                                  <w:marRight w:val="0"/>
                                  <w:marTop w:val="0"/>
                                  <w:marBottom w:val="0"/>
                                  <w:divBdr>
                                    <w:top w:val="none" w:sz="0" w:space="0" w:color="auto"/>
                                    <w:left w:val="none" w:sz="0" w:space="0" w:color="auto"/>
                                    <w:bottom w:val="none" w:sz="0" w:space="0" w:color="auto"/>
                                    <w:right w:val="none" w:sz="0" w:space="0" w:color="auto"/>
                                  </w:divBdr>
                                  <w:divsChild>
                                    <w:div w:id="1818181919">
                                      <w:marLeft w:val="-225"/>
                                      <w:marRight w:val="-225"/>
                                      <w:marTop w:val="0"/>
                                      <w:marBottom w:val="0"/>
                                      <w:divBdr>
                                        <w:top w:val="none" w:sz="0" w:space="0" w:color="auto"/>
                                        <w:left w:val="none" w:sz="0" w:space="0" w:color="auto"/>
                                        <w:bottom w:val="none" w:sz="0" w:space="0" w:color="auto"/>
                                        <w:right w:val="none" w:sz="0" w:space="0" w:color="auto"/>
                                      </w:divBdr>
                                      <w:divsChild>
                                        <w:div w:id="1080904879">
                                          <w:marLeft w:val="0"/>
                                          <w:marRight w:val="0"/>
                                          <w:marTop w:val="0"/>
                                          <w:marBottom w:val="0"/>
                                          <w:divBdr>
                                            <w:top w:val="none" w:sz="0" w:space="0" w:color="auto"/>
                                            <w:left w:val="none" w:sz="0" w:space="0" w:color="auto"/>
                                            <w:bottom w:val="none" w:sz="0" w:space="0" w:color="auto"/>
                                            <w:right w:val="none" w:sz="0" w:space="0" w:color="auto"/>
                                          </w:divBdr>
                                        </w:div>
                                        <w:div w:id="17327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7206">
                                  <w:marLeft w:val="0"/>
                                  <w:marRight w:val="0"/>
                                  <w:marTop w:val="0"/>
                                  <w:marBottom w:val="450"/>
                                  <w:divBdr>
                                    <w:top w:val="none" w:sz="0" w:space="0" w:color="auto"/>
                                    <w:left w:val="none" w:sz="0" w:space="0" w:color="auto"/>
                                    <w:bottom w:val="none" w:sz="0" w:space="0" w:color="auto"/>
                                    <w:right w:val="none" w:sz="0" w:space="0" w:color="auto"/>
                                  </w:divBdr>
                                </w:div>
                                <w:div w:id="149829110">
                                  <w:marLeft w:val="0"/>
                                  <w:marRight w:val="0"/>
                                  <w:marTop w:val="0"/>
                                  <w:marBottom w:val="0"/>
                                  <w:divBdr>
                                    <w:top w:val="none" w:sz="0" w:space="0" w:color="auto"/>
                                    <w:left w:val="none" w:sz="0" w:space="0" w:color="auto"/>
                                    <w:bottom w:val="none" w:sz="0" w:space="0" w:color="auto"/>
                                    <w:right w:val="none" w:sz="0" w:space="0" w:color="auto"/>
                                  </w:divBdr>
                                  <w:divsChild>
                                    <w:div w:id="1100950935">
                                      <w:marLeft w:val="-225"/>
                                      <w:marRight w:val="-225"/>
                                      <w:marTop w:val="0"/>
                                      <w:marBottom w:val="0"/>
                                      <w:divBdr>
                                        <w:top w:val="none" w:sz="0" w:space="0" w:color="auto"/>
                                        <w:left w:val="none" w:sz="0" w:space="0" w:color="auto"/>
                                        <w:bottom w:val="none" w:sz="0" w:space="0" w:color="auto"/>
                                        <w:right w:val="none" w:sz="0" w:space="0" w:color="auto"/>
                                      </w:divBdr>
                                      <w:divsChild>
                                        <w:div w:id="1731802261">
                                          <w:marLeft w:val="0"/>
                                          <w:marRight w:val="0"/>
                                          <w:marTop w:val="0"/>
                                          <w:marBottom w:val="0"/>
                                          <w:divBdr>
                                            <w:top w:val="none" w:sz="0" w:space="0" w:color="auto"/>
                                            <w:left w:val="none" w:sz="0" w:space="0" w:color="auto"/>
                                            <w:bottom w:val="none" w:sz="0" w:space="0" w:color="auto"/>
                                            <w:right w:val="none" w:sz="0" w:space="0" w:color="auto"/>
                                          </w:divBdr>
                                          <w:divsChild>
                                            <w:div w:id="2031294185">
                                              <w:marLeft w:val="0"/>
                                              <w:marRight w:val="150"/>
                                              <w:marTop w:val="0"/>
                                              <w:marBottom w:val="0"/>
                                              <w:divBdr>
                                                <w:top w:val="none" w:sz="0" w:space="0" w:color="auto"/>
                                                <w:left w:val="none" w:sz="0" w:space="0" w:color="auto"/>
                                                <w:bottom w:val="none" w:sz="0" w:space="0" w:color="auto"/>
                                                <w:right w:val="none" w:sz="0" w:space="0" w:color="auto"/>
                                              </w:divBdr>
                                            </w:div>
                                          </w:divsChild>
                                        </w:div>
                                        <w:div w:id="15762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9597">
                                  <w:marLeft w:val="0"/>
                                  <w:marRight w:val="0"/>
                                  <w:marTop w:val="0"/>
                                  <w:marBottom w:val="450"/>
                                  <w:divBdr>
                                    <w:top w:val="none" w:sz="0" w:space="0" w:color="auto"/>
                                    <w:left w:val="none" w:sz="0" w:space="0" w:color="auto"/>
                                    <w:bottom w:val="none" w:sz="0" w:space="0" w:color="auto"/>
                                    <w:right w:val="none" w:sz="0" w:space="0" w:color="auto"/>
                                  </w:divBdr>
                                </w:div>
                                <w:div w:id="1530755782">
                                  <w:marLeft w:val="0"/>
                                  <w:marRight w:val="0"/>
                                  <w:marTop w:val="0"/>
                                  <w:marBottom w:val="0"/>
                                  <w:divBdr>
                                    <w:top w:val="none" w:sz="0" w:space="0" w:color="auto"/>
                                    <w:left w:val="none" w:sz="0" w:space="0" w:color="auto"/>
                                    <w:bottom w:val="none" w:sz="0" w:space="0" w:color="auto"/>
                                    <w:right w:val="none" w:sz="0" w:space="0" w:color="auto"/>
                                  </w:divBdr>
                                  <w:divsChild>
                                    <w:div w:id="923489779">
                                      <w:marLeft w:val="-225"/>
                                      <w:marRight w:val="-225"/>
                                      <w:marTop w:val="0"/>
                                      <w:marBottom w:val="0"/>
                                      <w:divBdr>
                                        <w:top w:val="none" w:sz="0" w:space="0" w:color="auto"/>
                                        <w:left w:val="none" w:sz="0" w:space="0" w:color="auto"/>
                                        <w:bottom w:val="none" w:sz="0" w:space="0" w:color="auto"/>
                                        <w:right w:val="none" w:sz="0" w:space="0" w:color="auto"/>
                                      </w:divBdr>
                                      <w:divsChild>
                                        <w:div w:id="1111508411">
                                          <w:marLeft w:val="0"/>
                                          <w:marRight w:val="0"/>
                                          <w:marTop w:val="0"/>
                                          <w:marBottom w:val="0"/>
                                          <w:divBdr>
                                            <w:top w:val="none" w:sz="0" w:space="0" w:color="auto"/>
                                            <w:left w:val="none" w:sz="0" w:space="0" w:color="auto"/>
                                            <w:bottom w:val="none" w:sz="0" w:space="0" w:color="auto"/>
                                            <w:right w:val="none" w:sz="0" w:space="0" w:color="auto"/>
                                          </w:divBdr>
                                        </w:div>
                                        <w:div w:id="8864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2265">
                                  <w:marLeft w:val="0"/>
                                  <w:marRight w:val="0"/>
                                  <w:marTop w:val="0"/>
                                  <w:marBottom w:val="450"/>
                                  <w:divBdr>
                                    <w:top w:val="none" w:sz="0" w:space="0" w:color="auto"/>
                                    <w:left w:val="none" w:sz="0" w:space="0" w:color="auto"/>
                                    <w:bottom w:val="none" w:sz="0" w:space="0" w:color="auto"/>
                                    <w:right w:val="none" w:sz="0" w:space="0" w:color="auto"/>
                                  </w:divBdr>
                                </w:div>
                                <w:div w:id="1301108901">
                                  <w:marLeft w:val="0"/>
                                  <w:marRight w:val="0"/>
                                  <w:marTop w:val="0"/>
                                  <w:marBottom w:val="0"/>
                                  <w:divBdr>
                                    <w:top w:val="none" w:sz="0" w:space="0" w:color="auto"/>
                                    <w:left w:val="none" w:sz="0" w:space="0" w:color="auto"/>
                                    <w:bottom w:val="none" w:sz="0" w:space="0" w:color="auto"/>
                                    <w:right w:val="none" w:sz="0" w:space="0" w:color="auto"/>
                                  </w:divBdr>
                                  <w:divsChild>
                                    <w:div w:id="116342674">
                                      <w:marLeft w:val="-225"/>
                                      <w:marRight w:val="-225"/>
                                      <w:marTop w:val="0"/>
                                      <w:marBottom w:val="0"/>
                                      <w:divBdr>
                                        <w:top w:val="none" w:sz="0" w:space="0" w:color="auto"/>
                                        <w:left w:val="none" w:sz="0" w:space="0" w:color="auto"/>
                                        <w:bottom w:val="none" w:sz="0" w:space="0" w:color="auto"/>
                                        <w:right w:val="none" w:sz="0" w:space="0" w:color="auto"/>
                                      </w:divBdr>
                                      <w:divsChild>
                                        <w:div w:id="1230725429">
                                          <w:marLeft w:val="0"/>
                                          <w:marRight w:val="0"/>
                                          <w:marTop w:val="0"/>
                                          <w:marBottom w:val="0"/>
                                          <w:divBdr>
                                            <w:top w:val="none" w:sz="0" w:space="0" w:color="auto"/>
                                            <w:left w:val="none" w:sz="0" w:space="0" w:color="auto"/>
                                            <w:bottom w:val="none" w:sz="0" w:space="0" w:color="auto"/>
                                            <w:right w:val="none" w:sz="0" w:space="0" w:color="auto"/>
                                          </w:divBdr>
                                        </w:div>
                                        <w:div w:id="15551189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00876894">
                                  <w:marLeft w:val="0"/>
                                  <w:marRight w:val="0"/>
                                  <w:marTop w:val="0"/>
                                  <w:marBottom w:val="0"/>
                                  <w:divBdr>
                                    <w:top w:val="none" w:sz="0" w:space="0" w:color="auto"/>
                                    <w:left w:val="none" w:sz="0" w:space="0" w:color="auto"/>
                                    <w:bottom w:val="none" w:sz="0" w:space="0" w:color="auto"/>
                                    <w:right w:val="none" w:sz="0" w:space="0" w:color="auto"/>
                                  </w:divBdr>
                                  <w:divsChild>
                                    <w:div w:id="142625001">
                                      <w:marLeft w:val="-225"/>
                                      <w:marRight w:val="-225"/>
                                      <w:marTop w:val="0"/>
                                      <w:marBottom w:val="0"/>
                                      <w:divBdr>
                                        <w:top w:val="none" w:sz="0" w:space="0" w:color="auto"/>
                                        <w:left w:val="none" w:sz="0" w:space="0" w:color="auto"/>
                                        <w:bottom w:val="none" w:sz="0" w:space="0" w:color="auto"/>
                                        <w:right w:val="none" w:sz="0" w:space="0" w:color="auto"/>
                                      </w:divBdr>
                                      <w:divsChild>
                                        <w:div w:id="14463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37482">
                                  <w:marLeft w:val="0"/>
                                  <w:marRight w:val="0"/>
                                  <w:marTop w:val="0"/>
                                  <w:marBottom w:val="450"/>
                                  <w:divBdr>
                                    <w:top w:val="none" w:sz="0" w:space="0" w:color="auto"/>
                                    <w:left w:val="none" w:sz="0" w:space="0" w:color="auto"/>
                                    <w:bottom w:val="none" w:sz="0" w:space="0" w:color="auto"/>
                                    <w:right w:val="none" w:sz="0" w:space="0" w:color="auto"/>
                                  </w:divBdr>
                                </w:div>
                                <w:div w:id="1636253814">
                                  <w:marLeft w:val="0"/>
                                  <w:marRight w:val="0"/>
                                  <w:marTop w:val="0"/>
                                  <w:marBottom w:val="450"/>
                                  <w:divBdr>
                                    <w:top w:val="none" w:sz="0" w:space="0" w:color="auto"/>
                                    <w:left w:val="none" w:sz="0" w:space="0" w:color="auto"/>
                                    <w:bottom w:val="none" w:sz="0" w:space="0" w:color="auto"/>
                                    <w:right w:val="none" w:sz="0" w:space="0" w:color="auto"/>
                                  </w:divBdr>
                                </w:div>
                                <w:div w:id="119884427">
                                  <w:marLeft w:val="0"/>
                                  <w:marRight w:val="0"/>
                                  <w:marTop w:val="0"/>
                                  <w:marBottom w:val="450"/>
                                  <w:divBdr>
                                    <w:top w:val="none" w:sz="0" w:space="0" w:color="auto"/>
                                    <w:left w:val="none" w:sz="0" w:space="0" w:color="auto"/>
                                    <w:bottom w:val="none" w:sz="0" w:space="0" w:color="auto"/>
                                    <w:right w:val="none" w:sz="0" w:space="0" w:color="auto"/>
                                  </w:divBdr>
                                </w:div>
                                <w:div w:id="1170214160">
                                  <w:marLeft w:val="0"/>
                                  <w:marRight w:val="0"/>
                                  <w:marTop w:val="0"/>
                                  <w:marBottom w:val="450"/>
                                  <w:divBdr>
                                    <w:top w:val="none" w:sz="0" w:space="0" w:color="auto"/>
                                    <w:left w:val="none" w:sz="0" w:space="0" w:color="auto"/>
                                    <w:bottom w:val="none" w:sz="0" w:space="0" w:color="auto"/>
                                    <w:right w:val="none" w:sz="0" w:space="0" w:color="auto"/>
                                  </w:divBdr>
                                </w:div>
                                <w:div w:id="579606729">
                                  <w:marLeft w:val="0"/>
                                  <w:marRight w:val="150"/>
                                  <w:marTop w:val="0"/>
                                  <w:marBottom w:val="0"/>
                                  <w:divBdr>
                                    <w:top w:val="none" w:sz="0" w:space="0" w:color="auto"/>
                                    <w:left w:val="none" w:sz="0" w:space="0" w:color="auto"/>
                                    <w:bottom w:val="none" w:sz="0" w:space="0" w:color="auto"/>
                                    <w:right w:val="none" w:sz="0" w:space="0" w:color="auto"/>
                                  </w:divBdr>
                                </w:div>
                                <w:div w:id="1585457954">
                                  <w:marLeft w:val="0"/>
                                  <w:marRight w:val="0"/>
                                  <w:marTop w:val="0"/>
                                  <w:marBottom w:val="450"/>
                                  <w:divBdr>
                                    <w:top w:val="none" w:sz="0" w:space="0" w:color="auto"/>
                                    <w:left w:val="none" w:sz="0" w:space="0" w:color="auto"/>
                                    <w:bottom w:val="none" w:sz="0" w:space="0" w:color="auto"/>
                                    <w:right w:val="none" w:sz="0" w:space="0" w:color="auto"/>
                                  </w:divBdr>
                                </w:div>
                                <w:div w:id="1491022201">
                                  <w:marLeft w:val="0"/>
                                  <w:marRight w:val="0"/>
                                  <w:marTop w:val="0"/>
                                  <w:marBottom w:val="450"/>
                                  <w:divBdr>
                                    <w:top w:val="none" w:sz="0" w:space="0" w:color="auto"/>
                                    <w:left w:val="none" w:sz="0" w:space="0" w:color="auto"/>
                                    <w:bottom w:val="none" w:sz="0" w:space="0" w:color="auto"/>
                                    <w:right w:val="none" w:sz="0" w:space="0" w:color="auto"/>
                                  </w:divBdr>
                                </w:div>
                                <w:div w:id="40251779">
                                  <w:marLeft w:val="0"/>
                                  <w:marRight w:val="0"/>
                                  <w:marTop w:val="0"/>
                                  <w:marBottom w:val="450"/>
                                  <w:divBdr>
                                    <w:top w:val="none" w:sz="0" w:space="0" w:color="auto"/>
                                    <w:left w:val="none" w:sz="0" w:space="0" w:color="auto"/>
                                    <w:bottom w:val="none" w:sz="0" w:space="0" w:color="auto"/>
                                    <w:right w:val="none" w:sz="0" w:space="0" w:color="auto"/>
                                  </w:divBdr>
                                </w:div>
                                <w:div w:id="1973637601">
                                  <w:marLeft w:val="0"/>
                                  <w:marRight w:val="0"/>
                                  <w:marTop w:val="0"/>
                                  <w:marBottom w:val="450"/>
                                  <w:divBdr>
                                    <w:top w:val="none" w:sz="0" w:space="0" w:color="auto"/>
                                    <w:left w:val="none" w:sz="0" w:space="0" w:color="auto"/>
                                    <w:bottom w:val="none" w:sz="0" w:space="0" w:color="auto"/>
                                    <w:right w:val="none" w:sz="0" w:space="0" w:color="auto"/>
                                  </w:divBdr>
                                </w:div>
                                <w:div w:id="223496138">
                                  <w:marLeft w:val="0"/>
                                  <w:marRight w:val="0"/>
                                  <w:marTop w:val="0"/>
                                  <w:marBottom w:val="0"/>
                                  <w:divBdr>
                                    <w:top w:val="none" w:sz="0" w:space="0" w:color="auto"/>
                                    <w:left w:val="none" w:sz="0" w:space="0" w:color="auto"/>
                                    <w:bottom w:val="none" w:sz="0" w:space="0" w:color="auto"/>
                                    <w:right w:val="none" w:sz="0" w:space="0" w:color="auto"/>
                                  </w:divBdr>
                                  <w:divsChild>
                                    <w:div w:id="358045886">
                                      <w:marLeft w:val="-225"/>
                                      <w:marRight w:val="-225"/>
                                      <w:marTop w:val="0"/>
                                      <w:marBottom w:val="0"/>
                                      <w:divBdr>
                                        <w:top w:val="none" w:sz="0" w:space="0" w:color="auto"/>
                                        <w:left w:val="none" w:sz="0" w:space="0" w:color="auto"/>
                                        <w:bottom w:val="none" w:sz="0" w:space="0" w:color="auto"/>
                                        <w:right w:val="none" w:sz="0" w:space="0" w:color="auto"/>
                                      </w:divBdr>
                                      <w:divsChild>
                                        <w:div w:id="1396968957">
                                          <w:marLeft w:val="0"/>
                                          <w:marRight w:val="0"/>
                                          <w:marTop w:val="0"/>
                                          <w:marBottom w:val="0"/>
                                          <w:divBdr>
                                            <w:top w:val="none" w:sz="0" w:space="0" w:color="auto"/>
                                            <w:left w:val="none" w:sz="0" w:space="0" w:color="auto"/>
                                            <w:bottom w:val="none" w:sz="0" w:space="0" w:color="auto"/>
                                            <w:right w:val="none" w:sz="0" w:space="0" w:color="auto"/>
                                          </w:divBdr>
                                        </w:div>
                                        <w:div w:id="765930962">
                                          <w:marLeft w:val="0"/>
                                          <w:marRight w:val="0"/>
                                          <w:marTop w:val="0"/>
                                          <w:marBottom w:val="0"/>
                                          <w:divBdr>
                                            <w:top w:val="none" w:sz="0" w:space="0" w:color="auto"/>
                                            <w:left w:val="none" w:sz="0" w:space="0" w:color="auto"/>
                                            <w:bottom w:val="none" w:sz="0" w:space="0" w:color="auto"/>
                                            <w:right w:val="none" w:sz="0" w:space="0" w:color="auto"/>
                                          </w:divBdr>
                                        </w:div>
                                        <w:div w:id="18781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0169">
                                  <w:marLeft w:val="0"/>
                                  <w:marRight w:val="0"/>
                                  <w:marTop w:val="0"/>
                                  <w:marBottom w:val="0"/>
                                  <w:divBdr>
                                    <w:top w:val="none" w:sz="0" w:space="0" w:color="auto"/>
                                    <w:left w:val="none" w:sz="0" w:space="0" w:color="auto"/>
                                    <w:bottom w:val="none" w:sz="0" w:space="0" w:color="auto"/>
                                    <w:right w:val="none" w:sz="0" w:space="0" w:color="auto"/>
                                  </w:divBdr>
                                  <w:divsChild>
                                    <w:div w:id="1460100589">
                                      <w:marLeft w:val="-225"/>
                                      <w:marRight w:val="-225"/>
                                      <w:marTop w:val="0"/>
                                      <w:marBottom w:val="0"/>
                                      <w:divBdr>
                                        <w:top w:val="none" w:sz="0" w:space="0" w:color="auto"/>
                                        <w:left w:val="none" w:sz="0" w:space="0" w:color="auto"/>
                                        <w:bottom w:val="none" w:sz="0" w:space="0" w:color="auto"/>
                                        <w:right w:val="none" w:sz="0" w:space="0" w:color="auto"/>
                                      </w:divBdr>
                                      <w:divsChild>
                                        <w:div w:id="1055618574">
                                          <w:marLeft w:val="0"/>
                                          <w:marRight w:val="0"/>
                                          <w:marTop w:val="0"/>
                                          <w:marBottom w:val="0"/>
                                          <w:divBdr>
                                            <w:top w:val="none" w:sz="0" w:space="0" w:color="auto"/>
                                            <w:left w:val="none" w:sz="0" w:space="0" w:color="auto"/>
                                            <w:bottom w:val="none" w:sz="0" w:space="0" w:color="auto"/>
                                            <w:right w:val="none" w:sz="0" w:space="0" w:color="auto"/>
                                          </w:divBdr>
                                        </w:div>
                                        <w:div w:id="3944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053">
                                  <w:marLeft w:val="0"/>
                                  <w:marRight w:val="0"/>
                                  <w:marTop w:val="0"/>
                                  <w:marBottom w:val="0"/>
                                  <w:divBdr>
                                    <w:top w:val="none" w:sz="0" w:space="0" w:color="auto"/>
                                    <w:left w:val="none" w:sz="0" w:space="0" w:color="auto"/>
                                    <w:bottom w:val="none" w:sz="0" w:space="0" w:color="auto"/>
                                    <w:right w:val="none" w:sz="0" w:space="0" w:color="auto"/>
                                  </w:divBdr>
                                  <w:divsChild>
                                    <w:div w:id="1636133377">
                                      <w:marLeft w:val="-225"/>
                                      <w:marRight w:val="-225"/>
                                      <w:marTop w:val="0"/>
                                      <w:marBottom w:val="0"/>
                                      <w:divBdr>
                                        <w:top w:val="none" w:sz="0" w:space="0" w:color="auto"/>
                                        <w:left w:val="none" w:sz="0" w:space="0" w:color="auto"/>
                                        <w:bottom w:val="none" w:sz="0" w:space="0" w:color="auto"/>
                                        <w:right w:val="none" w:sz="0" w:space="0" w:color="auto"/>
                                      </w:divBdr>
                                      <w:divsChild>
                                        <w:div w:id="856041338">
                                          <w:marLeft w:val="0"/>
                                          <w:marRight w:val="0"/>
                                          <w:marTop w:val="0"/>
                                          <w:marBottom w:val="0"/>
                                          <w:divBdr>
                                            <w:top w:val="none" w:sz="0" w:space="0" w:color="auto"/>
                                            <w:left w:val="none" w:sz="0" w:space="0" w:color="auto"/>
                                            <w:bottom w:val="none" w:sz="0" w:space="0" w:color="auto"/>
                                            <w:right w:val="none" w:sz="0" w:space="0" w:color="auto"/>
                                          </w:divBdr>
                                        </w:div>
                                        <w:div w:id="20350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4934">
                                  <w:marLeft w:val="0"/>
                                  <w:marRight w:val="0"/>
                                  <w:marTop w:val="0"/>
                                  <w:marBottom w:val="450"/>
                                  <w:divBdr>
                                    <w:top w:val="none" w:sz="0" w:space="0" w:color="auto"/>
                                    <w:left w:val="none" w:sz="0" w:space="0" w:color="auto"/>
                                    <w:bottom w:val="none" w:sz="0" w:space="0" w:color="auto"/>
                                    <w:right w:val="none" w:sz="0" w:space="0" w:color="auto"/>
                                  </w:divBdr>
                                </w:div>
                                <w:div w:id="1968973635">
                                  <w:marLeft w:val="0"/>
                                  <w:marRight w:val="0"/>
                                  <w:marTop w:val="0"/>
                                  <w:marBottom w:val="0"/>
                                  <w:divBdr>
                                    <w:top w:val="none" w:sz="0" w:space="0" w:color="auto"/>
                                    <w:left w:val="none" w:sz="0" w:space="0" w:color="auto"/>
                                    <w:bottom w:val="none" w:sz="0" w:space="0" w:color="auto"/>
                                    <w:right w:val="none" w:sz="0" w:space="0" w:color="auto"/>
                                  </w:divBdr>
                                  <w:divsChild>
                                    <w:div w:id="2135100680">
                                      <w:marLeft w:val="-225"/>
                                      <w:marRight w:val="-225"/>
                                      <w:marTop w:val="0"/>
                                      <w:marBottom w:val="0"/>
                                      <w:divBdr>
                                        <w:top w:val="none" w:sz="0" w:space="0" w:color="auto"/>
                                        <w:left w:val="none" w:sz="0" w:space="0" w:color="auto"/>
                                        <w:bottom w:val="none" w:sz="0" w:space="0" w:color="auto"/>
                                        <w:right w:val="none" w:sz="0" w:space="0" w:color="auto"/>
                                      </w:divBdr>
                                      <w:divsChild>
                                        <w:div w:id="5349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59776">
                                  <w:marLeft w:val="0"/>
                                  <w:marRight w:val="0"/>
                                  <w:marTop w:val="0"/>
                                  <w:marBottom w:val="450"/>
                                  <w:divBdr>
                                    <w:top w:val="none" w:sz="0" w:space="0" w:color="auto"/>
                                    <w:left w:val="none" w:sz="0" w:space="0" w:color="auto"/>
                                    <w:bottom w:val="none" w:sz="0" w:space="0" w:color="auto"/>
                                    <w:right w:val="none" w:sz="0" w:space="0" w:color="auto"/>
                                  </w:divBdr>
                                </w:div>
                                <w:div w:id="1994407376">
                                  <w:marLeft w:val="0"/>
                                  <w:marRight w:val="0"/>
                                  <w:marTop w:val="0"/>
                                  <w:marBottom w:val="450"/>
                                  <w:divBdr>
                                    <w:top w:val="none" w:sz="0" w:space="0" w:color="auto"/>
                                    <w:left w:val="none" w:sz="0" w:space="0" w:color="auto"/>
                                    <w:bottom w:val="none" w:sz="0" w:space="0" w:color="auto"/>
                                    <w:right w:val="none" w:sz="0" w:space="0" w:color="auto"/>
                                  </w:divBdr>
                                </w:div>
                                <w:div w:id="340011975">
                                  <w:marLeft w:val="0"/>
                                  <w:marRight w:val="0"/>
                                  <w:marTop w:val="0"/>
                                  <w:marBottom w:val="0"/>
                                  <w:divBdr>
                                    <w:top w:val="none" w:sz="0" w:space="0" w:color="auto"/>
                                    <w:left w:val="none" w:sz="0" w:space="0" w:color="auto"/>
                                    <w:bottom w:val="none" w:sz="0" w:space="0" w:color="auto"/>
                                    <w:right w:val="none" w:sz="0" w:space="0" w:color="auto"/>
                                  </w:divBdr>
                                  <w:divsChild>
                                    <w:div w:id="605387154">
                                      <w:marLeft w:val="-225"/>
                                      <w:marRight w:val="-225"/>
                                      <w:marTop w:val="0"/>
                                      <w:marBottom w:val="0"/>
                                      <w:divBdr>
                                        <w:top w:val="none" w:sz="0" w:space="0" w:color="auto"/>
                                        <w:left w:val="none" w:sz="0" w:space="0" w:color="auto"/>
                                        <w:bottom w:val="none" w:sz="0" w:space="0" w:color="auto"/>
                                        <w:right w:val="none" w:sz="0" w:space="0" w:color="auto"/>
                                      </w:divBdr>
                                      <w:divsChild>
                                        <w:div w:id="15526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eebly-file/3/8/6/6/3866497/my_inexpensive_steps_to_creating_a_evangelism_video_ad.docx" TargetMode="External"/><Relationship Id="rId26" Type="http://schemas.openxmlformats.org/officeDocument/2006/relationships/image" Target="media/image11.png"/><Relationship Id="rId39" Type="http://schemas.openxmlformats.org/officeDocument/2006/relationships/hyperlink" Target="https://www.flexiquiz.com/SC/RG?p=e712b291-2165-4ef1-b5de-5734f7649cf8" TargetMode="External"/><Relationship Id="rId3" Type="http://schemas.openxmlformats.org/officeDocument/2006/relationships/settings" Target="settings.xml"/><Relationship Id="rId21" Type="http://schemas.openxmlformats.org/officeDocument/2006/relationships/hyperlink" Target="https://www.facebook.com/TulsaChurchofChrist/" TargetMode="Externa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yperlink" Target="https://www.christianmaterials.org/sign-up-for-bible-study-course.html" TargetMode="External"/><Relationship Id="rId50" Type="http://schemas.openxmlformats.org/officeDocument/2006/relationships/hyperlink" Target="https://www.churchofchriststreetcampusevangelism.com/uploads/3/8/6/6/3866497/evangelism_in_media_and_branding.docx"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results?search_query=church+of+christ+evangelism" TargetMode="External"/><Relationship Id="rId25" Type="http://schemas.openxmlformats.org/officeDocument/2006/relationships/hyperlink" Target="https://www.teachingbibletruth.org/index.php/free-bible-study-course"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s://www.youtube.com/watch?v=ZMLrC2_9dzc" TargetMode="External"/><Relationship Id="rId20" Type="http://schemas.openxmlformats.org/officeDocument/2006/relationships/hyperlink" Target="https://www.tulsachurchofchrist.com/" TargetMode="External"/><Relationship Id="rId29" Type="http://schemas.openxmlformats.org/officeDocument/2006/relationships/hyperlink" Target="https://www.facebook.com/ShaddickRoadChurchofChrist" TargetMode="External"/><Relationship Id="rId41" Type="http://schemas.openxmlformats.org/officeDocument/2006/relationships/hyperlink" Target="https://www.biblestudycourseonline.com/reward"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tulsachurchofchrist.com/bible-study-course.htm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biblestudycourseonline.com/" TargetMode="External"/><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hyperlink" Target="https://www.facebook.com/Church-News-and-Meetings-1105119306174129/" TargetMode="External"/><Relationship Id="rId15" Type="http://schemas.openxmlformats.org/officeDocument/2006/relationships/hyperlink" Target="https://www.churchofchriststreetcampusevangelism.com/uploads/3/8/6/6/3866497/youtube-ads.pdf" TargetMode="External"/><Relationship Id="rId23" Type="http://schemas.openxmlformats.org/officeDocument/2006/relationships/image" Target="media/image10.jpeg"/><Relationship Id="rId28" Type="http://schemas.openxmlformats.org/officeDocument/2006/relationships/hyperlink" Target="https://www.teachingbibletruth.org/index.php/free-bible-study-course/" TargetMode="External"/><Relationship Id="rId36" Type="http://schemas.openxmlformats.org/officeDocument/2006/relationships/image" Target="media/image18.png"/><Relationship Id="rId49" Type="http://schemas.openxmlformats.org/officeDocument/2006/relationships/hyperlink" Target="https://www.churchofchriststreetcampusevangelism.com/uploads/3/8/6/6/3866497/don_bunting_bible_study_ads_for_getting_results.docx" TargetMode="External"/><Relationship Id="rId10" Type="http://schemas.openxmlformats.org/officeDocument/2006/relationships/image" Target="media/image5.png"/><Relationship Id="rId19" Type="http://schemas.openxmlformats.org/officeDocument/2006/relationships/hyperlink" Target="https://www.youtube.com/watch?v=aLTm5FPYw68" TargetMode="External"/><Relationship Id="rId31" Type="http://schemas.openxmlformats.org/officeDocument/2006/relationships/hyperlink" Target="https://docs.google.com/forms/u/0/" TargetMode="External"/><Relationship Id="rId44" Type="http://schemas.openxmlformats.org/officeDocument/2006/relationships/image" Target="media/image23.png"/><Relationship Id="rId52" Type="http://schemas.openxmlformats.org/officeDocument/2006/relationships/hyperlink" Target="http://www.churchofchristevangelism.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channel/UCKmplBPWg2DZS9wS6Wqugfg"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6.jpeg"/><Relationship Id="rId8" Type="http://schemas.openxmlformats.org/officeDocument/2006/relationships/image" Target="media/image3.png"/><Relationship Id="rId51" Type="http://schemas.openxmlformats.org/officeDocument/2006/relationships/hyperlink" Target="https://www.churchofchriststreetcampusevangelism.com/uploads/3/8/6/6/3866497/virtual_evangelism_training_.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35</Pages>
  <Words>3919</Words>
  <Characters>19165</Characters>
  <Application>Microsoft Office Word</Application>
  <DocSecurity>0</DocSecurity>
  <Lines>277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Sullivan</dc:creator>
  <cp:keywords/>
  <dc:description/>
  <cp:lastModifiedBy>Joseph Sullivan</cp:lastModifiedBy>
  <cp:revision>6</cp:revision>
  <dcterms:created xsi:type="dcterms:W3CDTF">2021-05-16T17:29:00Z</dcterms:created>
  <dcterms:modified xsi:type="dcterms:W3CDTF">2021-05-19T13:00:00Z</dcterms:modified>
</cp:coreProperties>
</file>